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7F" w:rsidRPr="00412E7F" w:rsidRDefault="00412E7F" w:rsidP="00412E7F">
      <w:pPr>
        <w:tabs>
          <w:tab w:val="left" w:pos="284"/>
          <w:tab w:val="left" w:pos="426"/>
        </w:tabs>
        <w:spacing w:after="0" w:line="288" w:lineRule="auto"/>
        <w:jc w:val="right"/>
        <w:rPr>
          <w:rFonts w:eastAsia="Calibri" w:cs="Times New Roman"/>
          <w:b/>
          <w:color w:val="000000"/>
          <w:sz w:val="24"/>
          <w:szCs w:val="28"/>
          <w:lang w:val="vi-VN"/>
        </w:rPr>
      </w:pPr>
      <w:r w:rsidRPr="00412E7F">
        <w:rPr>
          <w:rFonts w:eastAsia="Calibri" w:cs="Times New Roman"/>
          <w:b/>
          <w:color w:val="000000"/>
          <w:sz w:val="24"/>
          <w:szCs w:val="28"/>
          <w:lang w:val="vi-VN"/>
        </w:rPr>
        <w:t>Mẫu 1</w:t>
      </w:r>
    </w:p>
    <w:p w:rsidR="00412E7F" w:rsidRPr="00412E7F" w:rsidRDefault="00412E7F" w:rsidP="00412E7F">
      <w:pPr>
        <w:tabs>
          <w:tab w:val="left" w:pos="284"/>
          <w:tab w:val="left" w:pos="426"/>
        </w:tabs>
        <w:spacing w:after="0" w:line="360" w:lineRule="auto"/>
        <w:jc w:val="right"/>
        <w:rPr>
          <w:rFonts w:eastAsia="Calibri" w:cs="Times New Roman"/>
          <w:color w:val="000000"/>
          <w:sz w:val="24"/>
          <w:szCs w:val="28"/>
          <w:lang w:val="vi-VN"/>
        </w:rPr>
      </w:pPr>
      <w:r w:rsidRPr="00412E7F">
        <w:rPr>
          <w:rFonts w:eastAsia="Calibri" w:cs="Times New Roman"/>
          <w:color w:val="000000"/>
          <w:sz w:val="24"/>
          <w:szCs w:val="28"/>
          <w:lang w:val="vi-VN"/>
        </w:rPr>
        <w:t>11/2014/TT-BKHCN</w:t>
      </w:r>
    </w:p>
    <w:p w:rsidR="00412E7F" w:rsidRPr="00412E7F" w:rsidRDefault="00412E7F" w:rsidP="00412E7F">
      <w:pPr>
        <w:spacing w:after="0" w:line="240" w:lineRule="auto"/>
        <w:jc w:val="center"/>
        <w:rPr>
          <w:rFonts w:eastAsia="Arial" w:cs="Times New Roman"/>
          <w:b/>
          <w:bCs/>
          <w:szCs w:val="28"/>
          <w:lang w:val="vi-VN"/>
        </w:rPr>
      </w:pPr>
      <w:r w:rsidRPr="00412E7F">
        <w:rPr>
          <w:rFonts w:eastAsia="Arial" w:cs="Times New Roman"/>
          <w:b/>
          <w:bCs/>
          <w:szCs w:val="28"/>
          <w:lang w:val="vi-VN"/>
        </w:rPr>
        <w:t>CỘNG HOÀ XÃ HỘI CHỦ NGHĨA VIỆT NAM</w:t>
      </w:r>
    </w:p>
    <w:p w:rsidR="00412E7F" w:rsidRPr="00412E7F" w:rsidRDefault="00412E7F" w:rsidP="00412E7F">
      <w:pPr>
        <w:spacing w:after="0" w:line="240" w:lineRule="auto"/>
        <w:jc w:val="center"/>
        <w:rPr>
          <w:rFonts w:eastAsia="Arial" w:cs="Times New Roman"/>
          <w:b/>
          <w:bCs/>
          <w:szCs w:val="28"/>
          <w:lang w:val="vi-VN"/>
        </w:rPr>
      </w:pPr>
      <w:r w:rsidRPr="00412E7F">
        <w:rPr>
          <w:rFonts w:eastAsia="Arial" w:cs="Times New Roman"/>
          <w:b/>
          <w:bCs/>
          <w:szCs w:val="28"/>
          <w:lang w:val="vi-VN"/>
        </w:rPr>
        <w:t>Độc lập - Tự do - Hạnh phúc</w:t>
      </w:r>
    </w:p>
    <w:p w:rsidR="00412E7F" w:rsidRPr="00412E7F" w:rsidRDefault="00412E7F" w:rsidP="00412E7F">
      <w:pPr>
        <w:spacing w:after="0" w:line="240" w:lineRule="auto"/>
        <w:jc w:val="center"/>
        <w:rPr>
          <w:rFonts w:eastAsia="Arial" w:cs="Times New Roman"/>
          <w:szCs w:val="28"/>
          <w:lang w:val="vi-VN"/>
        </w:rPr>
      </w:pPr>
      <w:r w:rsidRPr="00412E7F">
        <w:rPr>
          <w:rFonts w:eastAsia="Arial"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A0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412E7F" w:rsidRPr="00412E7F" w:rsidRDefault="00412E7F" w:rsidP="00412E7F">
      <w:pPr>
        <w:spacing w:after="0" w:line="240" w:lineRule="auto"/>
        <w:jc w:val="center"/>
        <w:rPr>
          <w:rFonts w:eastAsia="Arial" w:cs="Times New Roman"/>
          <w:szCs w:val="28"/>
          <w:lang w:val="vi-VN"/>
        </w:rPr>
      </w:pPr>
    </w:p>
    <w:p w:rsidR="00412E7F" w:rsidRPr="00812E0E" w:rsidRDefault="001C7701" w:rsidP="00412E7F">
      <w:pPr>
        <w:spacing w:after="0" w:line="240" w:lineRule="auto"/>
        <w:jc w:val="center"/>
        <w:rPr>
          <w:rFonts w:eastAsia="Arial" w:cs="Times New Roman"/>
          <w:i/>
          <w:iCs/>
          <w:sz w:val="26"/>
          <w:szCs w:val="26"/>
          <w:lang w:val="vi-VN"/>
        </w:rPr>
      </w:pPr>
      <w:r w:rsidRPr="00812E0E">
        <w:rPr>
          <w:rFonts w:eastAsia="Arial" w:cs="Times New Roman"/>
          <w:i/>
          <w:iCs/>
          <w:sz w:val="26"/>
          <w:szCs w:val="26"/>
          <w:lang w:val="vi-VN"/>
        </w:rPr>
        <w:t xml:space="preserve">                                             </w:t>
      </w:r>
      <w:r w:rsidR="00871D33" w:rsidRPr="00871D33">
        <w:rPr>
          <w:rFonts w:eastAsia="Arial" w:cs="Times New Roman"/>
          <w:i/>
          <w:iCs/>
          <w:sz w:val="26"/>
          <w:szCs w:val="26"/>
          <w:lang w:val="vi-VN"/>
        </w:rPr>
        <w:t xml:space="preserve">                  </w:t>
      </w:r>
      <w:r w:rsidRPr="00812E0E">
        <w:rPr>
          <w:rFonts w:eastAsia="Arial" w:cs="Times New Roman"/>
          <w:i/>
          <w:iCs/>
          <w:sz w:val="26"/>
          <w:szCs w:val="26"/>
          <w:lang w:val="vi-VN"/>
        </w:rPr>
        <w:t>Bình Dương</w:t>
      </w:r>
      <w:r w:rsidR="00412E7F" w:rsidRPr="00812E0E">
        <w:rPr>
          <w:rFonts w:eastAsia="Arial" w:cs="Times New Roman"/>
          <w:i/>
          <w:iCs/>
          <w:sz w:val="26"/>
          <w:szCs w:val="26"/>
          <w:lang w:val="vi-VN"/>
        </w:rPr>
        <w:t>, ngày</w:t>
      </w:r>
      <w:r w:rsidR="00CE4733">
        <w:rPr>
          <w:rFonts w:eastAsia="Arial" w:cs="Times New Roman"/>
          <w:i/>
          <w:iCs/>
          <w:sz w:val="26"/>
          <w:szCs w:val="26"/>
          <w:lang w:val="vi-VN"/>
        </w:rPr>
        <w:t xml:space="preserve"> </w:t>
      </w:r>
      <w:r w:rsidR="00CE4733" w:rsidRPr="000E4AF3">
        <w:rPr>
          <w:rFonts w:eastAsia="Arial" w:cs="Times New Roman"/>
          <w:i/>
          <w:iCs/>
          <w:sz w:val="26"/>
          <w:szCs w:val="26"/>
          <w:lang w:val="vi-VN"/>
        </w:rPr>
        <w:t>28</w:t>
      </w:r>
      <w:r w:rsidR="00412E7F" w:rsidRPr="00812E0E">
        <w:rPr>
          <w:rFonts w:eastAsia="Arial" w:cs="Times New Roman"/>
          <w:i/>
          <w:iCs/>
          <w:sz w:val="26"/>
          <w:szCs w:val="26"/>
          <w:lang w:val="vi-VN"/>
        </w:rPr>
        <w:t xml:space="preserve">  tháng </w:t>
      </w:r>
      <w:r w:rsidR="00CE4733" w:rsidRPr="000E4AF3">
        <w:rPr>
          <w:rFonts w:eastAsia="Arial" w:cs="Times New Roman"/>
          <w:i/>
          <w:iCs/>
          <w:sz w:val="26"/>
          <w:szCs w:val="26"/>
          <w:lang w:val="vi-VN"/>
        </w:rPr>
        <w:t>02</w:t>
      </w:r>
      <w:r w:rsidR="00412E7F" w:rsidRPr="00812E0E">
        <w:rPr>
          <w:rFonts w:eastAsia="Arial" w:cs="Times New Roman"/>
          <w:i/>
          <w:iCs/>
          <w:sz w:val="26"/>
          <w:szCs w:val="26"/>
          <w:lang w:val="vi-VN"/>
        </w:rPr>
        <w:t xml:space="preserve">  </w:t>
      </w:r>
      <w:r w:rsidRPr="00812E0E">
        <w:rPr>
          <w:rFonts w:eastAsia="Arial" w:cs="Times New Roman"/>
          <w:i/>
          <w:iCs/>
          <w:sz w:val="26"/>
          <w:szCs w:val="26"/>
          <w:lang w:val="vi-VN"/>
        </w:rPr>
        <w:t>năm 2022</w:t>
      </w:r>
    </w:p>
    <w:p w:rsidR="00412E7F" w:rsidRPr="00412E7F" w:rsidRDefault="00412E7F" w:rsidP="00412E7F">
      <w:pPr>
        <w:spacing w:after="0" w:line="240" w:lineRule="auto"/>
        <w:jc w:val="both"/>
        <w:rPr>
          <w:rFonts w:eastAsia="Arial" w:cs="Times New Roman"/>
          <w:szCs w:val="28"/>
          <w:lang w:val="vi-VN"/>
        </w:rPr>
      </w:pPr>
    </w:p>
    <w:p w:rsidR="00CE4733" w:rsidRDefault="00CE4733" w:rsidP="00412E7F">
      <w:pPr>
        <w:spacing w:after="0" w:line="240" w:lineRule="auto"/>
        <w:jc w:val="center"/>
        <w:rPr>
          <w:rFonts w:eastAsia="Arial" w:cs="Times New Roman"/>
          <w:b/>
          <w:szCs w:val="28"/>
          <w:lang w:val="vi-VN"/>
        </w:rPr>
      </w:pPr>
    </w:p>
    <w:p w:rsidR="00412E7F" w:rsidRPr="00412E7F" w:rsidRDefault="00412E7F" w:rsidP="00412E7F">
      <w:pPr>
        <w:spacing w:after="0" w:line="240" w:lineRule="auto"/>
        <w:jc w:val="center"/>
        <w:rPr>
          <w:rFonts w:eastAsia="Arial" w:cs="Times New Roman"/>
          <w:b/>
          <w:szCs w:val="28"/>
          <w:lang w:val="vi-VN"/>
        </w:rPr>
      </w:pPr>
      <w:r w:rsidRPr="00412E7F">
        <w:rPr>
          <w:rFonts w:eastAsia="Arial" w:cs="Times New Roman"/>
          <w:b/>
          <w:szCs w:val="28"/>
          <w:lang w:val="vi-VN"/>
        </w:rPr>
        <w:t xml:space="preserve">BÁO CÁO KẾT QUẢ TỰ ĐÁNH GIÁ </w:t>
      </w:r>
    </w:p>
    <w:p w:rsidR="00412E7F" w:rsidRDefault="00412E7F" w:rsidP="00412E7F">
      <w:pPr>
        <w:spacing w:after="0" w:line="240" w:lineRule="auto"/>
        <w:jc w:val="center"/>
        <w:rPr>
          <w:rFonts w:eastAsia="Arial" w:cs="Times New Roman"/>
          <w:b/>
          <w:szCs w:val="28"/>
          <w:lang w:val="vi-VN"/>
        </w:rPr>
      </w:pPr>
      <w:r w:rsidRPr="00412E7F">
        <w:rPr>
          <w:rFonts w:eastAsia="Arial" w:cs="Times New Roman"/>
          <w:b/>
          <w:szCs w:val="28"/>
          <w:lang w:val="vi-VN"/>
        </w:rPr>
        <w:t>NHIỆM VỤ KHOA HỌC VÀ CÔNG NGHỆ CẤP QUỐC GIA</w:t>
      </w:r>
    </w:p>
    <w:p w:rsidR="00CE4733" w:rsidRPr="00412E7F" w:rsidRDefault="00CE4733" w:rsidP="00412E7F">
      <w:pPr>
        <w:spacing w:after="0" w:line="240" w:lineRule="auto"/>
        <w:jc w:val="center"/>
        <w:rPr>
          <w:rFonts w:eastAsia="Arial" w:cs="Times New Roman"/>
          <w:b/>
          <w:szCs w:val="28"/>
          <w:lang w:val="vi-VN"/>
        </w:rPr>
      </w:pPr>
    </w:p>
    <w:p w:rsidR="00412E7F" w:rsidRPr="00412E7F" w:rsidRDefault="00412E7F" w:rsidP="00412E7F">
      <w:pPr>
        <w:spacing w:after="0" w:line="240" w:lineRule="auto"/>
        <w:jc w:val="both"/>
        <w:rPr>
          <w:rFonts w:eastAsia="Arial" w:cs="Times New Roman"/>
          <w:b/>
          <w:szCs w:val="28"/>
          <w:lang w:val="vi-VN"/>
        </w:rPr>
      </w:pPr>
    </w:p>
    <w:p w:rsidR="00412E7F" w:rsidRPr="00812E0E" w:rsidRDefault="00412E7F" w:rsidP="00CE4733">
      <w:pPr>
        <w:spacing w:before="60" w:after="60" w:line="360" w:lineRule="auto"/>
        <w:jc w:val="both"/>
        <w:rPr>
          <w:rFonts w:eastAsia="Times New Roman" w:cs="Times New Roman"/>
          <w:b/>
          <w:bCs/>
          <w:sz w:val="26"/>
          <w:szCs w:val="26"/>
          <w:lang w:val="vi-VN"/>
        </w:rPr>
      </w:pPr>
      <w:r w:rsidRPr="00812E0E">
        <w:rPr>
          <w:rFonts w:eastAsia="Times New Roman" w:cs="Times New Roman"/>
          <w:b/>
          <w:bCs/>
          <w:sz w:val="26"/>
          <w:szCs w:val="26"/>
          <w:lang w:val="vi-VN"/>
        </w:rPr>
        <w:t>I. Thông tin chung về nhiệm vụ:</w:t>
      </w:r>
    </w:p>
    <w:p w:rsidR="001C7701" w:rsidRPr="00812E0E" w:rsidRDefault="00412E7F" w:rsidP="00CE4733">
      <w:pPr>
        <w:spacing w:before="60" w:after="60" w:line="360" w:lineRule="auto"/>
        <w:rPr>
          <w:rFonts w:eastAsia="Arial" w:cs="Times New Roman"/>
          <w:b/>
          <w:bCs/>
          <w:sz w:val="26"/>
          <w:szCs w:val="26"/>
          <w:lang w:val="vi-VN"/>
        </w:rPr>
      </w:pPr>
      <w:r w:rsidRPr="00812E0E">
        <w:rPr>
          <w:rFonts w:eastAsia="Times New Roman" w:cs="Times New Roman"/>
          <w:bCs/>
          <w:sz w:val="26"/>
          <w:szCs w:val="26"/>
          <w:lang w:val="vi-VN"/>
        </w:rPr>
        <w:t xml:space="preserve">1. </w:t>
      </w:r>
      <w:r w:rsidR="001C7701" w:rsidRPr="00812E0E">
        <w:rPr>
          <w:rFonts w:eastAsia="Times New Roman" w:cs="Times New Roman"/>
          <w:sz w:val="26"/>
          <w:szCs w:val="26"/>
          <w:lang w:val="vi-VN"/>
        </w:rPr>
        <w:t xml:space="preserve">Tên nhiệm vụ: </w:t>
      </w:r>
      <w:r w:rsidR="001C7701" w:rsidRPr="00812E0E">
        <w:rPr>
          <w:rFonts w:eastAsia="Arial" w:cs="Times New Roman"/>
          <w:bCs/>
          <w:sz w:val="26"/>
          <w:szCs w:val="26"/>
          <w:lang w:val="vi-VN"/>
        </w:rPr>
        <w:t xml:space="preserve"> Nghiên cứu nâng cao năng suất và sử dụng có hiệu quả nguồn gen vịt Hòa Lan tại đồng bằng sông Cửu Long</w:t>
      </w:r>
    </w:p>
    <w:p w:rsidR="00412E7F" w:rsidRPr="00812E0E" w:rsidRDefault="001C7701" w:rsidP="00CE4733">
      <w:pPr>
        <w:spacing w:before="60" w:after="60" w:line="360" w:lineRule="auto"/>
        <w:jc w:val="both"/>
        <w:rPr>
          <w:rFonts w:eastAsia="Times New Roman" w:cs="Times New Roman"/>
          <w:sz w:val="26"/>
          <w:szCs w:val="26"/>
          <w:lang w:val="vi-VN"/>
        </w:rPr>
      </w:pPr>
      <w:r w:rsidRPr="00812E0E">
        <w:rPr>
          <w:rFonts w:eastAsia="Times New Roman" w:cs="Times New Roman"/>
          <w:sz w:val="26"/>
          <w:szCs w:val="26"/>
          <w:lang w:val="vi-VN"/>
        </w:rPr>
        <w:t xml:space="preserve"> M</w:t>
      </w:r>
      <w:r w:rsidR="00412E7F" w:rsidRPr="00812E0E">
        <w:rPr>
          <w:rFonts w:eastAsia="Times New Roman" w:cs="Times New Roman"/>
          <w:sz w:val="26"/>
          <w:szCs w:val="26"/>
          <w:lang w:val="vi-VN"/>
        </w:rPr>
        <w:t xml:space="preserve">ã số: </w:t>
      </w:r>
      <w:r w:rsidR="00FF1BBE" w:rsidRPr="00812E0E">
        <w:rPr>
          <w:rFonts w:eastAsia="Times New Roman" w:cs="Times New Roman"/>
          <w:bCs/>
          <w:sz w:val="26"/>
          <w:szCs w:val="26"/>
          <w:lang w:val="vi-VN"/>
        </w:rPr>
        <w:t>NVQG-2017/02</w:t>
      </w:r>
    </w:p>
    <w:p w:rsidR="00882AFC" w:rsidRPr="00812E0E" w:rsidRDefault="00412E7F" w:rsidP="00CE4733">
      <w:pPr>
        <w:spacing w:before="60" w:after="60" w:line="360" w:lineRule="auto"/>
        <w:jc w:val="both"/>
        <w:rPr>
          <w:rFonts w:eastAsia="Arial" w:cs="Times New Roman"/>
          <w:bCs/>
          <w:sz w:val="26"/>
          <w:szCs w:val="26"/>
          <w:lang w:val="vi-VN"/>
        </w:rPr>
      </w:pPr>
      <w:r w:rsidRPr="0074738C">
        <w:rPr>
          <w:rFonts w:eastAsia="Arial" w:cs="Times New Roman"/>
          <w:bCs/>
          <w:sz w:val="26"/>
          <w:szCs w:val="26"/>
          <w:lang w:val="vi-VN"/>
        </w:rPr>
        <w:t>Thuộc:</w:t>
      </w:r>
      <w:r w:rsidR="001C7701" w:rsidRPr="0074738C">
        <w:rPr>
          <w:rFonts w:eastAsia="Arial" w:cs="Times New Roman"/>
          <w:bCs/>
          <w:sz w:val="26"/>
          <w:szCs w:val="26"/>
          <w:lang w:val="vi-VN"/>
        </w:rPr>
        <w:t xml:space="preserve">  </w:t>
      </w:r>
      <w:r w:rsidR="00D9148D" w:rsidRPr="0074738C">
        <w:rPr>
          <w:rFonts w:eastAsia="Arial" w:cs="Times New Roman"/>
          <w:bCs/>
          <w:sz w:val="26"/>
          <w:szCs w:val="26"/>
          <w:lang w:val="vi-VN"/>
        </w:rPr>
        <w:t>Chương trình</w:t>
      </w:r>
      <w:r w:rsidR="005B714E" w:rsidRPr="0074738C">
        <w:rPr>
          <w:rFonts w:eastAsia="Arial" w:cs="Times New Roman"/>
          <w:i/>
          <w:sz w:val="26"/>
          <w:szCs w:val="26"/>
          <w:lang w:val="vi-VN"/>
        </w:rPr>
        <w:t xml:space="preserve"> </w:t>
      </w:r>
      <w:r w:rsidR="0074738C" w:rsidRPr="0074738C">
        <w:rPr>
          <w:rFonts w:eastAsia="Arial" w:cs="Times New Roman"/>
          <w:bCs/>
          <w:sz w:val="26"/>
          <w:szCs w:val="26"/>
          <w:lang w:val="vi-VN"/>
        </w:rPr>
        <w:t xml:space="preserve">Bảo tồn và sử dụng </w:t>
      </w:r>
      <w:r w:rsidR="0074738C" w:rsidRPr="0074738C">
        <w:rPr>
          <w:rFonts w:eastAsia="Arial" w:cs="Times New Roman"/>
          <w:bCs/>
          <w:sz w:val="26"/>
          <w:szCs w:val="26"/>
        </w:rPr>
        <w:t>bền vững</w:t>
      </w:r>
      <w:r w:rsidR="00882AFC" w:rsidRPr="0074738C">
        <w:rPr>
          <w:rFonts w:eastAsia="Arial" w:cs="Times New Roman"/>
          <w:bCs/>
          <w:sz w:val="26"/>
          <w:szCs w:val="26"/>
          <w:lang w:val="vi-VN"/>
        </w:rPr>
        <w:t xml:space="preserve"> </w:t>
      </w:r>
      <w:r w:rsidR="0074738C" w:rsidRPr="0074738C">
        <w:rPr>
          <w:rFonts w:eastAsia="Arial" w:cs="Times New Roman"/>
          <w:bCs/>
          <w:sz w:val="26"/>
          <w:szCs w:val="26"/>
        </w:rPr>
        <w:t>nguồn</w:t>
      </w:r>
      <w:r w:rsidR="0074738C" w:rsidRPr="0074738C">
        <w:rPr>
          <w:rFonts w:eastAsia="Arial" w:cs="Times New Roman"/>
          <w:bCs/>
          <w:sz w:val="26"/>
          <w:szCs w:val="26"/>
          <w:lang w:val="vi-VN"/>
        </w:rPr>
        <w:t xml:space="preserve"> gen</w:t>
      </w:r>
    </w:p>
    <w:p w:rsidR="00412E7F" w:rsidRPr="00812E0E" w:rsidRDefault="00412E7F" w:rsidP="00CE4733">
      <w:pPr>
        <w:spacing w:before="60" w:after="60" w:line="360" w:lineRule="auto"/>
        <w:jc w:val="both"/>
        <w:rPr>
          <w:rFonts w:eastAsia="Times New Roman" w:cs="Times New Roman"/>
          <w:bCs/>
          <w:sz w:val="26"/>
          <w:szCs w:val="26"/>
          <w:lang w:val="vi-VN"/>
        </w:rPr>
      </w:pPr>
      <w:r w:rsidRPr="00812E0E">
        <w:rPr>
          <w:rFonts w:eastAsia="Times New Roman" w:cs="Times New Roman"/>
          <w:bCs/>
          <w:sz w:val="26"/>
          <w:szCs w:val="26"/>
          <w:lang w:val="vi-VN"/>
        </w:rPr>
        <w:t>2. Mục tiêu nhiệm vụ:</w:t>
      </w:r>
    </w:p>
    <w:p w:rsidR="00FF1BBE" w:rsidRPr="00812E0E" w:rsidRDefault="00FF1BBE" w:rsidP="00CE4733">
      <w:pPr>
        <w:spacing w:before="60" w:after="60" w:line="360" w:lineRule="auto"/>
        <w:jc w:val="both"/>
        <w:rPr>
          <w:rFonts w:eastAsia="Batang" w:cs="Times New Roman"/>
          <w:b/>
          <w:i/>
          <w:sz w:val="26"/>
          <w:szCs w:val="26"/>
          <w:lang w:val="cs-CZ" w:eastAsia="ko-KR"/>
        </w:rPr>
      </w:pPr>
      <w:r w:rsidRPr="00812E0E">
        <w:rPr>
          <w:rFonts w:eastAsia="Batang" w:cs="Times New Roman"/>
          <w:b/>
          <w:i/>
          <w:sz w:val="26"/>
          <w:szCs w:val="26"/>
          <w:lang w:val="cs-CZ" w:eastAsia="ko-KR"/>
        </w:rPr>
        <w:t>Mục tiêu chung:</w:t>
      </w:r>
    </w:p>
    <w:p w:rsidR="00FF1BBE" w:rsidRPr="00812E0E" w:rsidRDefault="00FF1BBE" w:rsidP="00CE4733">
      <w:pPr>
        <w:spacing w:before="60" w:after="60" w:line="360" w:lineRule="auto"/>
        <w:jc w:val="both"/>
        <w:rPr>
          <w:rFonts w:eastAsia="Batang" w:cs="Times New Roman"/>
          <w:sz w:val="26"/>
          <w:szCs w:val="26"/>
          <w:lang w:val="cs-CZ" w:eastAsia="ko-KR"/>
        </w:rPr>
      </w:pPr>
      <w:r w:rsidRPr="00812E0E">
        <w:rPr>
          <w:rFonts w:eastAsia="Batang" w:cs="Times New Roman"/>
          <w:sz w:val="26"/>
          <w:szCs w:val="26"/>
          <w:lang w:val="cs-CZ" w:eastAsia="ko-KR"/>
        </w:rPr>
        <w:t>Chọn được đàn vịt Hòa Lan có đặc điểm ngoại hình đặc trưng và cải thiện được năng suất, qua đó khai thác và phát triển nguồn gen vịt Hòa Lan bền vững và hiệu quả.</w:t>
      </w:r>
    </w:p>
    <w:p w:rsidR="00FF1BBE" w:rsidRPr="00812E0E" w:rsidRDefault="00FF1BBE" w:rsidP="00CE4733">
      <w:pPr>
        <w:spacing w:before="60" w:after="60" w:line="360" w:lineRule="auto"/>
        <w:jc w:val="both"/>
        <w:rPr>
          <w:rFonts w:eastAsia="Batang" w:cs="Times New Roman"/>
          <w:b/>
          <w:i/>
          <w:sz w:val="26"/>
          <w:szCs w:val="26"/>
          <w:lang w:val="cs-CZ" w:eastAsia="ko-KR"/>
        </w:rPr>
      </w:pPr>
      <w:r w:rsidRPr="00812E0E">
        <w:rPr>
          <w:rFonts w:eastAsia="Batang" w:cs="Times New Roman"/>
          <w:b/>
          <w:i/>
          <w:sz w:val="26"/>
          <w:szCs w:val="26"/>
          <w:lang w:val="cs-CZ" w:eastAsia="ko-KR"/>
        </w:rPr>
        <w:t>Mục tiêu cụ thể:</w:t>
      </w:r>
    </w:p>
    <w:p w:rsidR="00FF1BBE" w:rsidRPr="00812E0E" w:rsidRDefault="00FF1BBE" w:rsidP="00CE4733">
      <w:pPr>
        <w:spacing w:before="60" w:after="60" w:line="360" w:lineRule="auto"/>
        <w:jc w:val="both"/>
        <w:rPr>
          <w:rFonts w:eastAsia="Batang" w:cs="Times New Roman"/>
          <w:sz w:val="26"/>
          <w:szCs w:val="26"/>
          <w:lang w:val="cs-CZ" w:eastAsia="ko-KR"/>
        </w:rPr>
      </w:pPr>
      <w:r w:rsidRPr="00812E0E">
        <w:rPr>
          <w:rFonts w:eastAsia="Batang" w:cs="Times New Roman"/>
          <w:sz w:val="26"/>
          <w:szCs w:val="26"/>
          <w:lang w:val="cs-CZ" w:eastAsia="ko-KR"/>
        </w:rPr>
        <w:t>- Tạo được đàn hạt nhân vịt Hòa Lan với quy mô 250 mái sinh sản.</w:t>
      </w:r>
    </w:p>
    <w:p w:rsidR="00FF1BBE" w:rsidRPr="00812E0E" w:rsidRDefault="00FF1BBE" w:rsidP="00CE4733">
      <w:pPr>
        <w:spacing w:before="60" w:after="60" w:line="360" w:lineRule="auto"/>
        <w:jc w:val="both"/>
        <w:rPr>
          <w:rFonts w:eastAsia="Batang" w:cs="Times New Roman"/>
          <w:sz w:val="26"/>
          <w:szCs w:val="26"/>
          <w:lang w:val="cs-CZ" w:eastAsia="ko-KR"/>
        </w:rPr>
      </w:pPr>
      <w:r w:rsidRPr="00812E0E">
        <w:rPr>
          <w:rFonts w:eastAsia="Batang" w:cs="Times New Roman"/>
          <w:sz w:val="26"/>
          <w:szCs w:val="26"/>
          <w:lang w:val="cs-CZ" w:eastAsia="ko-KR"/>
        </w:rPr>
        <w:t>- Xây dựng được 02-03 mô hình (300-500 mái/mô hình) đàn sản xuất vịt Hòa Lan với quy mô 1</w:t>
      </w:r>
      <w:r w:rsidR="005B714E">
        <w:rPr>
          <w:rFonts w:eastAsia="Batang" w:cs="Times New Roman"/>
          <w:sz w:val="26"/>
          <w:szCs w:val="26"/>
          <w:lang w:val="cs-CZ" w:eastAsia="ko-KR"/>
        </w:rPr>
        <w:t>.</w:t>
      </w:r>
      <w:r w:rsidRPr="00812E0E">
        <w:rPr>
          <w:rFonts w:eastAsia="Batang" w:cs="Times New Roman"/>
          <w:sz w:val="26"/>
          <w:szCs w:val="26"/>
          <w:lang w:val="cs-CZ" w:eastAsia="ko-KR"/>
        </w:rPr>
        <w:t>000 mái sinh sản.</w:t>
      </w:r>
    </w:p>
    <w:p w:rsidR="00FF1BBE" w:rsidRPr="00812E0E" w:rsidRDefault="00FF1BBE" w:rsidP="00CE4733">
      <w:pPr>
        <w:spacing w:before="60" w:after="60" w:line="360" w:lineRule="auto"/>
        <w:jc w:val="both"/>
        <w:rPr>
          <w:rFonts w:eastAsia="Batang" w:cs="Times New Roman"/>
          <w:sz w:val="26"/>
          <w:szCs w:val="26"/>
          <w:lang w:val="cs-CZ" w:eastAsia="ko-KR"/>
        </w:rPr>
      </w:pPr>
      <w:r w:rsidRPr="00812E0E">
        <w:rPr>
          <w:rFonts w:eastAsia="Batang" w:cs="Times New Roman"/>
          <w:sz w:val="26"/>
          <w:szCs w:val="26"/>
          <w:lang w:val="cs-CZ" w:eastAsia="ko-KR"/>
        </w:rPr>
        <w:t>- Xây dựng được quy trình chọn đàn hạt nhân và quy trình chăn nuôi vịt Hòa Lan sinh sản.</w:t>
      </w:r>
    </w:p>
    <w:p w:rsidR="00FF1BBE" w:rsidRPr="00812E0E" w:rsidRDefault="00FF1BBE" w:rsidP="00CE4733">
      <w:pPr>
        <w:spacing w:before="60" w:after="60" w:line="360" w:lineRule="auto"/>
        <w:jc w:val="both"/>
        <w:rPr>
          <w:rFonts w:eastAsia="Batang" w:cs="Times New Roman"/>
          <w:sz w:val="26"/>
          <w:szCs w:val="26"/>
          <w:lang w:val="cs-CZ" w:eastAsia="ko-KR"/>
        </w:rPr>
      </w:pPr>
      <w:r w:rsidRPr="00812E0E">
        <w:rPr>
          <w:rFonts w:eastAsia="Batang" w:cs="Times New Roman"/>
          <w:sz w:val="26"/>
          <w:szCs w:val="26"/>
          <w:lang w:val="cs-CZ" w:eastAsia="ko-KR"/>
        </w:rPr>
        <w:t>- Xây dựng được tiêu chuẩn cơ sở đàn hạt nhân và đàn sản xuất vịt Hòa Lan.</w:t>
      </w:r>
    </w:p>
    <w:p w:rsidR="00FF1BBE" w:rsidRPr="00812E0E" w:rsidRDefault="00FF1BBE" w:rsidP="00CE4733">
      <w:pPr>
        <w:spacing w:before="60" w:after="60" w:line="360" w:lineRule="auto"/>
        <w:jc w:val="both"/>
        <w:rPr>
          <w:rFonts w:eastAsia="Batang" w:cs="Times New Roman"/>
          <w:sz w:val="26"/>
          <w:szCs w:val="26"/>
          <w:lang w:val="cs-CZ" w:eastAsia="ko-KR"/>
        </w:rPr>
      </w:pPr>
      <w:r w:rsidRPr="00812E0E">
        <w:rPr>
          <w:rFonts w:eastAsia="Batang" w:cs="Times New Roman"/>
          <w:sz w:val="26"/>
          <w:szCs w:val="26"/>
          <w:lang w:val="cs-CZ" w:eastAsia="ko-KR"/>
        </w:rPr>
        <w:t>- Báo cáo đặc điểm ngoại hình, phân tích ADN và khả năng sản xuất của vịt Hòa Lan.</w:t>
      </w:r>
    </w:p>
    <w:p w:rsidR="00412E7F" w:rsidRDefault="00412E7F" w:rsidP="00CE4733">
      <w:pPr>
        <w:spacing w:before="60" w:after="60" w:line="360" w:lineRule="auto"/>
        <w:jc w:val="both"/>
        <w:rPr>
          <w:rFonts w:eastAsia="Times New Roman" w:cs="Times New Roman"/>
          <w:sz w:val="26"/>
          <w:szCs w:val="26"/>
          <w:lang w:val="vi-VN"/>
        </w:rPr>
      </w:pPr>
      <w:r w:rsidRPr="00812E0E">
        <w:rPr>
          <w:rFonts w:eastAsia="Times New Roman" w:cs="Times New Roman"/>
          <w:bCs/>
          <w:sz w:val="26"/>
          <w:szCs w:val="26"/>
          <w:lang w:val="vi-VN"/>
        </w:rPr>
        <w:t>3. Chủ nhiệm nhiệm vụ</w:t>
      </w:r>
      <w:r w:rsidRPr="00812E0E">
        <w:rPr>
          <w:rFonts w:eastAsia="Times New Roman" w:cs="Times New Roman"/>
          <w:sz w:val="26"/>
          <w:szCs w:val="26"/>
          <w:lang w:val="vi-VN"/>
        </w:rPr>
        <w:t>:</w:t>
      </w:r>
      <w:r w:rsidR="00FF1BBE" w:rsidRPr="00812E0E">
        <w:rPr>
          <w:rFonts w:eastAsia="Times New Roman" w:cs="Times New Roman"/>
          <w:sz w:val="26"/>
          <w:szCs w:val="26"/>
          <w:lang w:val="vi-VN"/>
        </w:rPr>
        <w:t xml:space="preserve"> Hoàng Tuấn Thành</w:t>
      </w:r>
    </w:p>
    <w:p w:rsidR="00525A69" w:rsidRPr="000E4AF3" w:rsidRDefault="00525A69" w:rsidP="00CE4733">
      <w:pPr>
        <w:spacing w:before="60" w:after="60" w:line="360" w:lineRule="auto"/>
        <w:rPr>
          <w:sz w:val="26"/>
          <w:szCs w:val="26"/>
          <w:lang w:val="vi-VN"/>
        </w:rPr>
      </w:pPr>
      <w:r w:rsidRPr="000E4AF3">
        <w:rPr>
          <w:sz w:val="26"/>
          <w:szCs w:val="26"/>
          <w:lang w:val="vi-VN"/>
        </w:rPr>
        <w:t xml:space="preserve">Ngày, tháng, năm sinh: 11/03/1973  </w:t>
      </w:r>
      <w:r w:rsidRPr="000E4AF3">
        <w:rPr>
          <w:sz w:val="26"/>
          <w:szCs w:val="26"/>
          <w:lang w:val="vi-VN"/>
        </w:rPr>
        <w:tab/>
        <w:t xml:space="preserve">Giới tính: Nam </w:t>
      </w:r>
      <w:r w:rsidRPr="00525A69">
        <w:rPr>
          <w:sz w:val="26"/>
          <w:szCs w:val="26"/>
        </w:rPr>
        <w:sym w:font="Wingdings 2" w:char="F054"/>
      </w:r>
      <w:r w:rsidRPr="000E4AF3">
        <w:rPr>
          <w:sz w:val="26"/>
          <w:szCs w:val="26"/>
          <w:lang w:val="vi-VN"/>
        </w:rPr>
        <w:t xml:space="preserve"> / Nữ: </w:t>
      </w:r>
      <w:r w:rsidRPr="00525A69">
        <w:rPr>
          <w:sz w:val="26"/>
          <w:szCs w:val="26"/>
        </w:rPr>
        <w:sym w:font="Wingdings 2" w:char="F0A3"/>
      </w:r>
    </w:p>
    <w:p w:rsidR="00525A69" w:rsidRPr="000E4AF3" w:rsidRDefault="00525A69" w:rsidP="00CE4733">
      <w:pPr>
        <w:spacing w:before="60" w:after="60" w:line="360" w:lineRule="auto"/>
        <w:rPr>
          <w:sz w:val="26"/>
          <w:szCs w:val="26"/>
          <w:lang w:val="vi-VN"/>
        </w:rPr>
      </w:pPr>
      <w:r w:rsidRPr="000E4AF3">
        <w:rPr>
          <w:sz w:val="26"/>
          <w:szCs w:val="26"/>
          <w:lang w:val="vi-VN"/>
        </w:rPr>
        <w:t>Học</w:t>
      </w:r>
      <w:r w:rsidRPr="000E4AF3">
        <w:rPr>
          <w:b/>
          <w:sz w:val="26"/>
          <w:szCs w:val="26"/>
          <w:lang w:val="vi-VN"/>
        </w:rPr>
        <w:t xml:space="preserve"> </w:t>
      </w:r>
      <w:r w:rsidRPr="000E4AF3">
        <w:rPr>
          <w:sz w:val="26"/>
          <w:szCs w:val="26"/>
          <w:lang w:val="vi-VN"/>
        </w:rPr>
        <w:t xml:space="preserve">hàm, học vị: Tiến sỹ              </w:t>
      </w:r>
      <w:r w:rsidRPr="000E4AF3">
        <w:rPr>
          <w:sz w:val="26"/>
          <w:szCs w:val="26"/>
          <w:lang w:val="vi-VN"/>
        </w:rPr>
        <w:tab/>
      </w:r>
    </w:p>
    <w:p w:rsidR="00050648" w:rsidRPr="00525A69" w:rsidRDefault="00525A69" w:rsidP="00CE4733">
      <w:pPr>
        <w:spacing w:before="60" w:after="60" w:line="360" w:lineRule="auto"/>
        <w:jc w:val="both"/>
        <w:rPr>
          <w:rFonts w:eastAsia="Times New Roman" w:cs="Times New Roman"/>
          <w:sz w:val="26"/>
          <w:szCs w:val="26"/>
          <w:lang w:val="vi-VN"/>
        </w:rPr>
      </w:pPr>
      <w:r w:rsidRPr="000E4AF3">
        <w:rPr>
          <w:sz w:val="26"/>
          <w:szCs w:val="26"/>
          <w:lang w:val="vi-VN"/>
        </w:rPr>
        <w:t>Chức danh khoa học: Nghiên cứu viên chính</w:t>
      </w:r>
    </w:p>
    <w:p w:rsidR="00525A69" w:rsidRPr="000E4AF3" w:rsidRDefault="00525A69" w:rsidP="00CE4733">
      <w:pPr>
        <w:spacing w:before="60" w:after="60" w:line="360" w:lineRule="auto"/>
        <w:jc w:val="both"/>
        <w:rPr>
          <w:sz w:val="26"/>
          <w:szCs w:val="26"/>
          <w:lang w:val="vi-VN"/>
        </w:rPr>
      </w:pPr>
      <w:r w:rsidRPr="000E4AF3">
        <w:rPr>
          <w:sz w:val="26"/>
          <w:szCs w:val="26"/>
          <w:lang w:val="vi-VN"/>
        </w:rPr>
        <w:lastRenderedPageBreak/>
        <w:t>Chức vụ: Giám đốc Trung tâm Nghiên cứu &amp; Phát triển Chăn nuôi Gia cầm VIGOVA - Phân Viện Chăn nuôi Nam bộ</w:t>
      </w:r>
    </w:p>
    <w:p w:rsidR="00525A69" w:rsidRPr="000E4AF3" w:rsidRDefault="00525A69" w:rsidP="00CE4733">
      <w:pPr>
        <w:spacing w:before="60" w:after="60" w:line="360" w:lineRule="auto"/>
        <w:rPr>
          <w:sz w:val="26"/>
          <w:szCs w:val="26"/>
          <w:lang w:val="fr-FR"/>
        </w:rPr>
      </w:pPr>
      <w:r w:rsidRPr="000E4AF3">
        <w:rPr>
          <w:sz w:val="26"/>
          <w:szCs w:val="26"/>
          <w:lang w:val="fr-FR"/>
        </w:rPr>
        <w:t>Điện thoại: Cơ quan: 028.38942474</w:t>
      </w:r>
      <w:r w:rsidR="003E17C7" w:rsidRPr="000E4AF3">
        <w:rPr>
          <w:sz w:val="26"/>
          <w:szCs w:val="26"/>
          <w:lang w:val="fr-FR"/>
        </w:rPr>
        <w:t xml:space="preserve"> </w:t>
      </w:r>
      <w:r w:rsidR="003E17C7" w:rsidRPr="000E4AF3">
        <w:rPr>
          <w:sz w:val="26"/>
          <w:szCs w:val="26"/>
          <w:lang w:val="fr-FR"/>
        </w:rPr>
        <w:tab/>
      </w:r>
      <w:r w:rsidRPr="000E4AF3">
        <w:rPr>
          <w:sz w:val="26"/>
          <w:szCs w:val="26"/>
          <w:lang w:val="fr-FR"/>
        </w:rPr>
        <w:t>Mobile: 0903355003</w:t>
      </w:r>
    </w:p>
    <w:p w:rsidR="00525A69" w:rsidRPr="000E4AF3" w:rsidRDefault="00525A69" w:rsidP="00CE4733">
      <w:pPr>
        <w:spacing w:before="60" w:after="60" w:line="360" w:lineRule="auto"/>
        <w:rPr>
          <w:sz w:val="26"/>
          <w:szCs w:val="26"/>
          <w:lang w:val="fr-FR"/>
        </w:rPr>
      </w:pPr>
      <w:r w:rsidRPr="000E4AF3">
        <w:rPr>
          <w:sz w:val="26"/>
          <w:szCs w:val="26"/>
          <w:lang w:val="fr-FR"/>
        </w:rPr>
        <w:t xml:space="preserve">Fax: 0283.38958864          </w:t>
      </w:r>
      <w:r w:rsidRPr="000E4AF3">
        <w:rPr>
          <w:sz w:val="26"/>
          <w:szCs w:val="26"/>
          <w:lang w:val="fr-FR"/>
        </w:rPr>
        <w:tab/>
      </w:r>
      <w:r w:rsidRPr="000E4AF3">
        <w:rPr>
          <w:sz w:val="26"/>
          <w:szCs w:val="26"/>
          <w:lang w:val="fr-FR"/>
        </w:rPr>
        <w:tab/>
      </w:r>
      <w:r w:rsidR="003E17C7" w:rsidRPr="000E4AF3">
        <w:rPr>
          <w:sz w:val="26"/>
          <w:szCs w:val="26"/>
          <w:lang w:val="fr-FR"/>
        </w:rPr>
        <w:tab/>
      </w:r>
      <w:r w:rsidRPr="000E4AF3">
        <w:rPr>
          <w:sz w:val="26"/>
          <w:szCs w:val="26"/>
          <w:lang w:val="fr-FR"/>
        </w:rPr>
        <w:t>E-mail: thanhvigova@yahoo.com</w:t>
      </w:r>
    </w:p>
    <w:p w:rsidR="00525A69" w:rsidRPr="000E4AF3" w:rsidRDefault="00525A69" w:rsidP="00CE4733">
      <w:pPr>
        <w:spacing w:before="60" w:after="60" w:line="360" w:lineRule="auto"/>
        <w:rPr>
          <w:sz w:val="26"/>
          <w:szCs w:val="26"/>
          <w:lang w:val="fr-FR"/>
        </w:rPr>
      </w:pPr>
      <w:r w:rsidRPr="000E4AF3">
        <w:rPr>
          <w:sz w:val="26"/>
          <w:szCs w:val="26"/>
          <w:lang w:val="fr-FR"/>
        </w:rPr>
        <w:t>Tên tổ chức đang công tác: Trung tâm Nghiên cứu &amp; Phát triển Chăn nuôi Gia cầm VIGOVA - Phân Viện Chăn nuôi Nam bộ</w:t>
      </w:r>
    </w:p>
    <w:p w:rsidR="00525A69" w:rsidRPr="000E4AF3" w:rsidRDefault="00525A69" w:rsidP="00CE4733">
      <w:pPr>
        <w:spacing w:before="60" w:after="60" w:line="360" w:lineRule="auto"/>
        <w:rPr>
          <w:sz w:val="26"/>
          <w:szCs w:val="26"/>
          <w:lang w:val="fr-FR"/>
        </w:rPr>
      </w:pPr>
      <w:r w:rsidRPr="000E4AF3">
        <w:rPr>
          <w:sz w:val="26"/>
          <w:szCs w:val="26"/>
          <w:lang w:val="fr-FR"/>
        </w:rPr>
        <w:t>Địa chỉ tổ chức: 496/101 Dương Quảng Hàm – P.6 - Q. Gò Vấp – TP. Hồ Chí Minh</w:t>
      </w:r>
    </w:p>
    <w:p w:rsidR="00050648" w:rsidRPr="00525A69" w:rsidRDefault="00525A69" w:rsidP="00CE4733">
      <w:pPr>
        <w:spacing w:before="60" w:after="60" w:line="360" w:lineRule="auto"/>
        <w:jc w:val="both"/>
        <w:rPr>
          <w:rFonts w:eastAsia="Times New Roman" w:cs="Times New Roman"/>
          <w:sz w:val="26"/>
          <w:szCs w:val="26"/>
          <w:lang w:val="vi-VN"/>
        </w:rPr>
      </w:pPr>
      <w:r w:rsidRPr="000E4AF3">
        <w:rPr>
          <w:sz w:val="26"/>
          <w:szCs w:val="26"/>
          <w:lang w:val="fr-FR"/>
        </w:rPr>
        <w:t>Địa chỉ nhà riêng: 212/1A Nguyễn Oanh – P.17 – Q. Gò Vấp – TP. Hồ Chí Minh</w:t>
      </w:r>
    </w:p>
    <w:p w:rsidR="00525A69" w:rsidRDefault="00412E7F" w:rsidP="00CE4733">
      <w:pPr>
        <w:tabs>
          <w:tab w:val="left" w:pos="8080"/>
        </w:tabs>
        <w:spacing w:before="60" w:after="60" w:line="360" w:lineRule="auto"/>
        <w:jc w:val="both"/>
        <w:rPr>
          <w:rFonts w:eastAsia="Times New Roman" w:cs="Times New Roman"/>
          <w:sz w:val="26"/>
          <w:szCs w:val="26"/>
          <w:lang w:val="vi-VN"/>
        </w:rPr>
      </w:pPr>
      <w:r w:rsidRPr="00525A69">
        <w:rPr>
          <w:rFonts w:eastAsia="Times New Roman" w:cs="Times New Roman"/>
          <w:bCs/>
          <w:sz w:val="26"/>
          <w:szCs w:val="26"/>
          <w:lang w:val="vi-VN"/>
        </w:rPr>
        <w:t>4. Tổ chức chủ trì nhiệm vụ</w:t>
      </w:r>
      <w:r w:rsidRPr="00525A69">
        <w:rPr>
          <w:rFonts w:eastAsia="Times New Roman" w:cs="Times New Roman"/>
          <w:sz w:val="26"/>
          <w:szCs w:val="26"/>
          <w:lang w:val="vi-VN"/>
        </w:rPr>
        <w:t xml:space="preserve">: </w:t>
      </w:r>
    </w:p>
    <w:p w:rsidR="00412E7F" w:rsidRPr="005B714E" w:rsidRDefault="00525A69" w:rsidP="00CE4733">
      <w:pPr>
        <w:tabs>
          <w:tab w:val="left" w:pos="8080"/>
        </w:tabs>
        <w:spacing w:before="60" w:after="60" w:line="360" w:lineRule="auto"/>
        <w:jc w:val="both"/>
        <w:rPr>
          <w:rFonts w:eastAsia="Arial" w:cs="Times New Roman"/>
          <w:sz w:val="26"/>
          <w:szCs w:val="26"/>
          <w:lang w:val="vi-VN"/>
        </w:rPr>
      </w:pPr>
      <w:r w:rsidRPr="00AE1FAD">
        <w:rPr>
          <w:rFonts w:eastAsia="Times New Roman" w:cs="Times New Roman"/>
          <w:bCs/>
          <w:sz w:val="26"/>
          <w:szCs w:val="26"/>
          <w:lang w:val="vi-VN"/>
        </w:rPr>
        <w:t>Tên tổ chức chủ trì nhiệm vụ</w:t>
      </w:r>
      <w:r w:rsidRPr="00AE1FAD">
        <w:rPr>
          <w:rFonts w:eastAsia="Times New Roman" w:cs="Times New Roman"/>
          <w:sz w:val="26"/>
          <w:szCs w:val="26"/>
          <w:lang w:val="vi-VN"/>
        </w:rPr>
        <w:t xml:space="preserve">: </w:t>
      </w:r>
      <w:r w:rsidR="00FF1BBE" w:rsidRPr="00AE1FAD">
        <w:rPr>
          <w:rFonts w:eastAsia="Arial" w:cs="Times New Roman"/>
          <w:sz w:val="26"/>
          <w:szCs w:val="26"/>
          <w:lang w:val="vi-VN"/>
        </w:rPr>
        <w:t xml:space="preserve">Phân </w:t>
      </w:r>
      <w:r w:rsidRPr="00AE1FAD">
        <w:rPr>
          <w:rFonts w:eastAsia="Arial" w:cs="Times New Roman"/>
          <w:sz w:val="26"/>
          <w:szCs w:val="26"/>
          <w:lang w:val="vi-VN"/>
        </w:rPr>
        <w:t>V</w:t>
      </w:r>
      <w:r w:rsidR="00FF1BBE" w:rsidRPr="00AE1FAD">
        <w:rPr>
          <w:rFonts w:eastAsia="Arial" w:cs="Times New Roman"/>
          <w:sz w:val="26"/>
          <w:szCs w:val="26"/>
          <w:lang w:val="vi-VN"/>
        </w:rPr>
        <w:t>iện Chăn nuôi Nam bộ</w:t>
      </w:r>
      <w:r w:rsidR="0074738C" w:rsidRPr="00AE1FAD">
        <w:rPr>
          <w:rFonts w:eastAsia="Arial" w:cs="Times New Roman"/>
          <w:sz w:val="26"/>
          <w:szCs w:val="26"/>
          <w:lang w:val="vi-VN"/>
        </w:rPr>
        <w:t xml:space="preserve"> -</w:t>
      </w:r>
      <w:r w:rsidR="005B714E" w:rsidRPr="00AE1FAD">
        <w:rPr>
          <w:rFonts w:eastAsia="Arial" w:cs="Times New Roman"/>
          <w:sz w:val="26"/>
          <w:szCs w:val="26"/>
          <w:lang w:val="vi-VN"/>
        </w:rPr>
        <w:t xml:space="preserve"> Viện Chăn nuôi</w:t>
      </w:r>
    </w:p>
    <w:p w:rsidR="003E17C7" w:rsidRPr="000E4AF3" w:rsidRDefault="003E17C7" w:rsidP="00CE4733">
      <w:pPr>
        <w:spacing w:before="60" w:after="60" w:line="360" w:lineRule="auto"/>
        <w:rPr>
          <w:sz w:val="26"/>
          <w:szCs w:val="26"/>
          <w:lang w:val="fr-FR"/>
        </w:rPr>
      </w:pPr>
      <w:r w:rsidRPr="000E4AF3">
        <w:rPr>
          <w:sz w:val="26"/>
          <w:szCs w:val="26"/>
          <w:lang w:val="fr-FR"/>
        </w:rPr>
        <w:t xml:space="preserve">Điện thoại: 0274.3739899    </w:t>
      </w:r>
      <w:r w:rsidRPr="000E4AF3">
        <w:rPr>
          <w:sz w:val="26"/>
          <w:szCs w:val="26"/>
          <w:lang w:val="fr-FR"/>
        </w:rPr>
        <w:tab/>
      </w:r>
      <w:r w:rsidRPr="000E4AF3">
        <w:rPr>
          <w:sz w:val="26"/>
          <w:szCs w:val="26"/>
          <w:lang w:val="fr-FR"/>
        </w:rPr>
        <w:tab/>
        <w:t>Fax: 0274.3739899</w:t>
      </w:r>
    </w:p>
    <w:p w:rsidR="00987223" w:rsidRPr="000E4AF3" w:rsidRDefault="00987223" w:rsidP="00CE4733">
      <w:pPr>
        <w:spacing w:before="60" w:after="60" w:line="360" w:lineRule="auto"/>
        <w:rPr>
          <w:sz w:val="26"/>
          <w:szCs w:val="26"/>
          <w:lang w:val="fr-FR"/>
        </w:rPr>
      </w:pPr>
      <w:r w:rsidRPr="000E4AF3">
        <w:rPr>
          <w:sz w:val="26"/>
          <w:szCs w:val="26"/>
          <w:lang w:val="fr-FR"/>
        </w:rPr>
        <w:t>E-mai: iasvn@iasvn.vn</w:t>
      </w:r>
    </w:p>
    <w:p w:rsidR="003E17C7" w:rsidRPr="000E4AF3" w:rsidRDefault="003E17C7" w:rsidP="00CE4733">
      <w:pPr>
        <w:spacing w:before="60" w:after="60" w:line="360" w:lineRule="auto"/>
        <w:rPr>
          <w:sz w:val="26"/>
          <w:szCs w:val="26"/>
          <w:lang w:val="fr-FR"/>
        </w:rPr>
      </w:pPr>
      <w:r w:rsidRPr="000E4AF3">
        <w:rPr>
          <w:sz w:val="26"/>
          <w:szCs w:val="26"/>
          <w:lang w:val="fr-FR"/>
        </w:rPr>
        <w:t>Địa chỉ: Khu phố Hiệp Thắng – P. Bình Thắng – T</w:t>
      </w:r>
      <w:r w:rsidR="00CE4733" w:rsidRPr="000E4AF3">
        <w:rPr>
          <w:sz w:val="26"/>
          <w:szCs w:val="26"/>
          <w:lang w:val="fr-FR"/>
        </w:rPr>
        <w:t>P</w:t>
      </w:r>
      <w:r w:rsidRPr="000E4AF3">
        <w:rPr>
          <w:sz w:val="26"/>
          <w:szCs w:val="26"/>
          <w:lang w:val="fr-FR"/>
        </w:rPr>
        <w:t xml:space="preserve"> Dĩ An – Tỉnh Bình Dương</w:t>
      </w:r>
    </w:p>
    <w:p w:rsidR="00050648" w:rsidRPr="003E17C7" w:rsidRDefault="003E17C7" w:rsidP="00CE4733">
      <w:pPr>
        <w:tabs>
          <w:tab w:val="left" w:pos="8080"/>
        </w:tabs>
        <w:spacing w:before="60" w:after="60" w:line="360" w:lineRule="auto"/>
        <w:jc w:val="both"/>
        <w:rPr>
          <w:rFonts w:eastAsia="Arial" w:cs="Times New Roman"/>
          <w:sz w:val="26"/>
          <w:szCs w:val="26"/>
          <w:lang w:val="vi-VN"/>
        </w:rPr>
      </w:pPr>
      <w:r w:rsidRPr="000E4AF3">
        <w:rPr>
          <w:sz w:val="26"/>
          <w:szCs w:val="26"/>
          <w:lang w:val="fr-FR"/>
        </w:rPr>
        <w:t>Họ và tên thủ trưởng tổ chức: Nguyễn Hữu Tỉnh</w:t>
      </w:r>
    </w:p>
    <w:p w:rsidR="00987223" w:rsidRDefault="003E17C7" w:rsidP="00CE4733">
      <w:pPr>
        <w:spacing w:before="60" w:after="60" w:line="360" w:lineRule="auto"/>
        <w:rPr>
          <w:sz w:val="26"/>
          <w:szCs w:val="26"/>
          <w:lang w:val="nl-NL"/>
        </w:rPr>
      </w:pPr>
      <w:r w:rsidRPr="000E4AF3">
        <w:rPr>
          <w:sz w:val="26"/>
          <w:szCs w:val="26"/>
          <w:lang w:val="vi-VN"/>
        </w:rPr>
        <w:t xml:space="preserve">Số tài khoản: </w:t>
      </w:r>
      <w:r w:rsidRPr="003E17C7">
        <w:rPr>
          <w:sz w:val="26"/>
          <w:szCs w:val="26"/>
          <w:lang w:val="nl-NL"/>
        </w:rPr>
        <w:t xml:space="preserve">3713.0.1052501.00000 </w:t>
      </w:r>
    </w:p>
    <w:p w:rsidR="005B714E" w:rsidRDefault="003E17C7" w:rsidP="00CE4733">
      <w:pPr>
        <w:spacing w:before="60" w:after="60" w:line="360" w:lineRule="auto"/>
        <w:rPr>
          <w:sz w:val="26"/>
          <w:szCs w:val="26"/>
          <w:lang w:val="vi-VN"/>
        </w:rPr>
      </w:pPr>
      <w:r w:rsidRPr="003E17C7">
        <w:rPr>
          <w:sz w:val="26"/>
          <w:szCs w:val="26"/>
          <w:lang w:val="nl-NL"/>
        </w:rPr>
        <w:t xml:space="preserve">Tại </w:t>
      </w:r>
      <w:r w:rsidRPr="000E4AF3">
        <w:rPr>
          <w:sz w:val="26"/>
          <w:szCs w:val="26"/>
          <w:lang w:val="vi-VN"/>
        </w:rPr>
        <w:t>Kho bạc Nhà nước Dĩ An – Bình Dương</w:t>
      </w:r>
    </w:p>
    <w:p w:rsidR="003E17C7" w:rsidRPr="000E4AF3" w:rsidRDefault="005B714E" w:rsidP="00CE4733">
      <w:pPr>
        <w:spacing w:before="60" w:after="60" w:line="360" w:lineRule="auto"/>
        <w:rPr>
          <w:sz w:val="26"/>
          <w:szCs w:val="26"/>
          <w:lang w:val="vi-VN"/>
        </w:rPr>
      </w:pPr>
      <w:r w:rsidRPr="00AE1FAD">
        <w:rPr>
          <w:sz w:val="26"/>
          <w:szCs w:val="26"/>
        </w:rPr>
        <w:t>Mã ĐVQHNS: 1052501</w:t>
      </w:r>
      <w:r w:rsidR="003E17C7" w:rsidRPr="000E4AF3">
        <w:rPr>
          <w:sz w:val="26"/>
          <w:szCs w:val="26"/>
          <w:lang w:val="vi-VN"/>
        </w:rPr>
        <w:t xml:space="preserve">        </w:t>
      </w:r>
    </w:p>
    <w:p w:rsidR="00050648" w:rsidRPr="003E17C7" w:rsidRDefault="003E17C7" w:rsidP="00CE4733">
      <w:pPr>
        <w:tabs>
          <w:tab w:val="left" w:pos="8080"/>
        </w:tabs>
        <w:spacing w:before="60" w:after="60" w:line="360" w:lineRule="auto"/>
        <w:jc w:val="both"/>
        <w:rPr>
          <w:rFonts w:eastAsia="Arial" w:cs="Times New Roman"/>
          <w:sz w:val="26"/>
          <w:szCs w:val="26"/>
          <w:lang w:val="vi-VN"/>
        </w:rPr>
      </w:pPr>
      <w:r w:rsidRPr="000E4AF3">
        <w:rPr>
          <w:sz w:val="26"/>
          <w:szCs w:val="26"/>
          <w:lang w:val="vi-VN"/>
        </w:rPr>
        <w:t>Tên cơ quan chủ quản: Viện Chăn nuôi – Bộ Nông nghiệp &amp; PTNT</w:t>
      </w:r>
    </w:p>
    <w:p w:rsidR="00050648" w:rsidRDefault="00412E7F" w:rsidP="00CE4733">
      <w:pPr>
        <w:pStyle w:val="BodyText2"/>
        <w:spacing w:before="60" w:after="60" w:line="360" w:lineRule="auto"/>
        <w:rPr>
          <w:rFonts w:eastAsia="Times New Roman" w:cs="Times New Roman"/>
          <w:sz w:val="26"/>
          <w:szCs w:val="26"/>
          <w:lang w:val="vi-VN"/>
        </w:rPr>
      </w:pPr>
      <w:r w:rsidRPr="00812E0E">
        <w:rPr>
          <w:rFonts w:eastAsia="Times New Roman" w:cs="Times New Roman"/>
          <w:sz w:val="26"/>
          <w:szCs w:val="26"/>
          <w:lang w:val="vi-VN"/>
        </w:rPr>
        <w:t>5. Tổng kinh phí thực hiện:</w:t>
      </w:r>
      <w:r w:rsidRPr="00812E0E">
        <w:rPr>
          <w:rFonts w:eastAsia="Times New Roman" w:cs="Times New Roman"/>
          <w:sz w:val="26"/>
          <w:szCs w:val="26"/>
          <w:lang w:val="vi-VN"/>
        </w:rPr>
        <w:tab/>
      </w:r>
      <w:r w:rsidR="00050648">
        <w:rPr>
          <w:rFonts w:eastAsia="Times New Roman" w:cs="Times New Roman"/>
          <w:sz w:val="26"/>
          <w:szCs w:val="26"/>
          <w:lang w:val="vi-VN"/>
        </w:rPr>
        <w:t xml:space="preserve">   </w:t>
      </w:r>
      <w:r w:rsidR="00987223">
        <w:rPr>
          <w:rFonts w:eastAsia="Times New Roman" w:cs="Times New Roman"/>
          <w:sz w:val="26"/>
          <w:szCs w:val="26"/>
          <w:lang w:val="vi-VN"/>
        </w:rPr>
        <w:tab/>
      </w:r>
      <w:r w:rsidR="00050648">
        <w:rPr>
          <w:rFonts w:eastAsia="Times New Roman" w:cs="Times New Roman"/>
          <w:sz w:val="26"/>
          <w:szCs w:val="26"/>
          <w:lang w:val="vi-VN"/>
        </w:rPr>
        <w:t>3.920</w:t>
      </w:r>
      <w:r w:rsidR="00050648">
        <w:rPr>
          <w:rFonts w:eastAsia="Times New Roman" w:cs="Times New Roman"/>
          <w:sz w:val="26"/>
          <w:szCs w:val="26"/>
          <w:lang w:val="vi-VN"/>
        </w:rPr>
        <w:tab/>
        <w:t>triệu đồng,</w:t>
      </w:r>
      <w:r w:rsidR="00050648" w:rsidRPr="000E4AF3">
        <w:rPr>
          <w:rFonts w:eastAsia="Times New Roman" w:cs="Times New Roman"/>
          <w:sz w:val="26"/>
          <w:szCs w:val="26"/>
          <w:lang w:val="vi-VN"/>
        </w:rPr>
        <w:t xml:space="preserve"> t</w:t>
      </w:r>
      <w:r w:rsidR="00050648">
        <w:rPr>
          <w:rFonts w:eastAsia="Times New Roman" w:cs="Times New Roman"/>
          <w:sz w:val="26"/>
          <w:szCs w:val="26"/>
          <w:lang w:val="vi-VN"/>
        </w:rPr>
        <w:t>rong đó:</w:t>
      </w:r>
    </w:p>
    <w:p w:rsidR="00FF1BBE" w:rsidRPr="00812E0E" w:rsidRDefault="00987223" w:rsidP="00987223">
      <w:pPr>
        <w:pStyle w:val="BodyText2"/>
        <w:spacing w:before="60" w:after="60" w:line="360" w:lineRule="auto"/>
        <w:rPr>
          <w:rFonts w:eastAsia="Times New Roman" w:cs="Times New Roman"/>
          <w:sz w:val="26"/>
          <w:szCs w:val="26"/>
          <w:lang w:val="vi-VN"/>
        </w:rPr>
      </w:pPr>
      <w:r w:rsidRPr="000E4AF3">
        <w:rPr>
          <w:rFonts w:eastAsia="Times New Roman" w:cs="Times New Roman"/>
          <w:sz w:val="26"/>
          <w:szCs w:val="26"/>
          <w:lang w:val="vi-VN"/>
        </w:rPr>
        <w:t xml:space="preserve">- </w:t>
      </w:r>
      <w:r w:rsidR="00050648" w:rsidRPr="000E4AF3">
        <w:rPr>
          <w:rFonts w:eastAsia="Times New Roman" w:cs="Times New Roman"/>
          <w:sz w:val="26"/>
          <w:szCs w:val="26"/>
          <w:lang w:val="vi-VN"/>
        </w:rPr>
        <w:t>K</w:t>
      </w:r>
      <w:r w:rsidR="00050648">
        <w:rPr>
          <w:rFonts w:eastAsia="Times New Roman" w:cs="Times New Roman"/>
          <w:sz w:val="26"/>
          <w:szCs w:val="26"/>
          <w:lang w:val="vi-VN"/>
        </w:rPr>
        <w:t>inh phí từ ngân sách SNKH:</w:t>
      </w:r>
      <w:r w:rsidR="00050648">
        <w:rPr>
          <w:rFonts w:eastAsia="Times New Roman" w:cs="Times New Roman"/>
          <w:sz w:val="26"/>
          <w:szCs w:val="26"/>
          <w:lang w:val="vi-VN"/>
        </w:rPr>
        <w:tab/>
      </w:r>
      <w:r w:rsidR="001C7701" w:rsidRPr="00812E0E">
        <w:rPr>
          <w:rFonts w:eastAsia="Times New Roman" w:cs="Times New Roman"/>
          <w:sz w:val="26"/>
          <w:szCs w:val="26"/>
          <w:lang w:val="vi-VN"/>
        </w:rPr>
        <w:t>3</w:t>
      </w:r>
      <w:r>
        <w:rPr>
          <w:rFonts w:eastAsia="Times New Roman" w:cs="Times New Roman"/>
          <w:sz w:val="26"/>
          <w:szCs w:val="26"/>
          <w:lang w:val="vi-VN"/>
        </w:rPr>
        <w:t>.400</w:t>
      </w:r>
      <w:r>
        <w:rPr>
          <w:rFonts w:eastAsia="Times New Roman" w:cs="Times New Roman"/>
          <w:sz w:val="26"/>
          <w:szCs w:val="26"/>
          <w:lang w:val="vi-VN"/>
        </w:rPr>
        <w:tab/>
        <w:t>triệu đồng</w:t>
      </w:r>
    </w:p>
    <w:p w:rsidR="00412E7F" w:rsidRPr="000E4AF3" w:rsidRDefault="00987223" w:rsidP="00987223">
      <w:pPr>
        <w:spacing w:before="60" w:after="60" w:line="360" w:lineRule="auto"/>
        <w:jc w:val="both"/>
        <w:rPr>
          <w:rFonts w:eastAsia="Times New Roman" w:cs="Times New Roman"/>
          <w:sz w:val="26"/>
          <w:szCs w:val="26"/>
          <w:lang w:val="vi-VN"/>
        </w:rPr>
      </w:pPr>
      <w:r w:rsidRPr="000E4AF3">
        <w:rPr>
          <w:rFonts w:eastAsia="Arial" w:cs="Times New Roman"/>
          <w:sz w:val="26"/>
          <w:szCs w:val="26"/>
          <w:lang w:val="vi-VN"/>
        </w:rPr>
        <w:t xml:space="preserve">- </w:t>
      </w:r>
      <w:r w:rsidR="00FF1BBE" w:rsidRPr="00812E0E">
        <w:rPr>
          <w:rFonts w:eastAsia="Arial" w:cs="Times New Roman"/>
          <w:sz w:val="26"/>
          <w:szCs w:val="26"/>
          <w:lang w:val="vi-VN"/>
        </w:rPr>
        <w:t>Kinh phí từ nguồn khác:</w:t>
      </w:r>
      <w:r w:rsidR="00050648">
        <w:rPr>
          <w:rFonts w:eastAsia="Arial" w:cs="Times New Roman"/>
          <w:sz w:val="26"/>
          <w:szCs w:val="26"/>
          <w:lang w:val="vi-VN"/>
        </w:rPr>
        <w:tab/>
      </w:r>
      <w:r w:rsidR="00050648">
        <w:rPr>
          <w:rFonts w:eastAsia="Arial" w:cs="Times New Roman"/>
          <w:sz w:val="26"/>
          <w:szCs w:val="26"/>
          <w:lang w:val="vi-VN"/>
        </w:rPr>
        <w:tab/>
        <w:t xml:space="preserve">   </w:t>
      </w:r>
      <w:r w:rsidR="00FF1BBE" w:rsidRPr="00812E0E">
        <w:rPr>
          <w:rFonts w:eastAsia="Arial" w:cs="Times New Roman"/>
          <w:sz w:val="26"/>
          <w:szCs w:val="26"/>
          <w:lang w:val="vi-VN"/>
        </w:rPr>
        <w:t xml:space="preserve">520 </w:t>
      </w:r>
      <w:r w:rsidR="00050648">
        <w:rPr>
          <w:rFonts w:eastAsia="Arial" w:cs="Times New Roman"/>
          <w:sz w:val="26"/>
          <w:szCs w:val="26"/>
          <w:lang w:val="vi-VN"/>
        </w:rPr>
        <w:tab/>
      </w:r>
      <w:r w:rsidR="00FF1BBE" w:rsidRPr="00812E0E">
        <w:rPr>
          <w:rFonts w:eastAsia="Arial" w:cs="Times New Roman"/>
          <w:sz w:val="26"/>
          <w:szCs w:val="26"/>
          <w:lang w:val="vi-VN"/>
        </w:rPr>
        <w:t>triệu đồng</w:t>
      </w:r>
      <w:r w:rsidR="006A44BF" w:rsidRPr="000E4AF3">
        <w:rPr>
          <w:rFonts w:eastAsia="Arial" w:cs="Times New Roman"/>
          <w:sz w:val="26"/>
          <w:szCs w:val="26"/>
          <w:lang w:val="vi-VN"/>
        </w:rPr>
        <w:t>.</w:t>
      </w:r>
    </w:p>
    <w:p w:rsidR="00412E7F" w:rsidRPr="00812E0E" w:rsidRDefault="00412E7F" w:rsidP="00CE4733">
      <w:pPr>
        <w:spacing w:before="60" w:after="60" w:line="360" w:lineRule="auto"/>
        <w:jc w:val="both"/>
        <w:rPr>
          <w:rFonts w:eastAsia="Times New Roman" w:cs="Times New Roman"/>
          <w:sz w:val="26"/>
          <w:szCs w:val="26"/>
        </w:rPr>
      </w:pPr>
      <w:r w:rsidRPr="00812E0E">
        <w:rPr>
          <w:rFonts w:eastAsia="Times New Roman" w:cs="Times New Roman"/>
          <w:sz w:val="26"/>
          <w:szCs w:val="26"/>
        </w:rPr>
        <w:t>6. Thời gian thực hiện theo Hợp đồng:</w:t>
      </w:r>
    </w:p>
    <w:p w:rsidR="00FF1BBE" w:rsidRDefault="00987223" w:rsidP="00987223">
      <w:pPr>
        <w:spacing w:before="60" w:after="60" w:line="360" w:lineRule="auto"/>
        <w:jc w:val="both"/>
        <w:rPr>
          <w:rFonts w:eastAsia="Times New Roman" w:cs="Times New Roman"/>
          <w:sz w:val="26"/>
          <w:szCs w:val="26"/>
        </w:rPr>
      </w:pPr>
      <w:r>
        <w:rPr>
          <w:rFonts w:eastAsia="Times New Roman" w:cs="Times New Roman"/>
          <w:sz w:val="26"/>
          <w:szCs w:val="26"/>
        </w:rPr>
        <w:t xml:space="preserve">- </w:t>
      </w:r>
      <w:r w:rsidR="00FF1BBE" w:rsidRPr="00812E0E">
        <w:rPr>
          <w:rFonts w:eastAsia="Times New Roman" w:cs="Times New Roman"/>
          <w:sz w:val="26"/>
          <w:szCs w:val="26"/>
        </w:rPr>
        <w:t>Bắt đầu:   09/2017</w:t>
      </w:r>
      <w:r w:rsidR="00CE4733">
        <w:rPr>
          <w:rFonts w:eastAsia="Times New Roman" w:cs="Times New Roman"/>
          <w:sz w:val="26"/>
          <w:szCs w:val="26"/>
        </w:rPr>
        <w:tab/>
      </w:r>
      <w:r w:rsidR="000E4AF3">
        <w:rPr>
          <w:rFonts w:eastAsia="Times New Roman" w:cs="Times New Roman"/>
          <w:sz w:val="26"/>
          <w:szCs w:val="26"/>
        </w:rPr>
        <w:t xml:space="preserve">           </w:t>
      </w:r>
      <w:r w:rsidR="00FF1BBE" w:rsidRPr="00812E0E">
        <w:rPr>
          <w:rFonts w:eastAsia="Times New Roman" w:cs="Times New Roman"/>
          <w:sz w:val="26"/>
          <w:szCs w:val="26"/>
        </w:rPr>
        <w:t>Kết thúc: 08/2021</w:t>
      </w:r>
    </w:p>
    <w:p w:rsidR="00CE4733" w:rsidRPr="00812E0E" w:rsidRDefault="00987223" w:rsidP="00987223">
      <w:pPr>
        <w:spacing w:before="60" w:after="60" w:line="360" w:lineRule="auto"/>
        <w:jc w:val="both"/>
        <w:rPr>
          <w:rFonts w:eastAsia="Times New Roman" w:cs="Times New Roman"/>
          <w:sz w:val="26"/>
          <w:szCs w:val="26"/>
        </w:rPr>
      </w:pPr>
      <w:r>
        <w:rPr>
          <w:rFonts w:eastAsia="Times New Roman" w:cs="Times New Roman"/>
          <w:sz w:val="26"/>
          <w:szCs w:val="26"/>
        </w:rPr>
        <w:t xml:space="preserve">- </w:t>
      </w:r>
      <w:r w:rsidR="00CE4733">
        <w:rPr>
          <w:rFonts w:eastAsia="Times New Roman" w:cs="Times New Roman"/>
          <w:sz w:val="26"/>
          <w:szCs w:val="26"/>
        </w:rPr>
        <w:t>Thực tế thực hiện từ tháng 9/2017 đến tháng 02/2022</w:t>
      </w:r>
    </w:p>
    <w:p w:rsidR="00412E7F" w:rsidRPr="0028658F" w:rsidRDefault="00412E7F" w:rsidP="00987223">
      <w:pPr>
        <w:spacing w:before="60" w:after="60" w:line="360" w:lineRule="auto"/>
        <w:jc w:val="both"/>
        <w:rPr>
          <w:sz w:val="26"/>
          <w:szCs w:val="26"/>
        </w:rPr>
      </w:pPr>
      <w:r w:rsidRPr="0028658F">
        <w:rPr>
          <w:rFonts w:eastAsia="Times New Roman" w:cs="Times New Roman"/>
          <w:spacing w:val="-10"/>
          <w:sz w:val="26"/>
          <w:szCs w:val="26"/>
        </w:rPr>
        <w:t>Thời gian thực hiện theo văn bản điều chỉnh của cơ quan có thẩm quyền:</w:t>
      </w:r>
      <w:r w:rsidR="00FF1BBE" w:rsidRPr="0028658F">
        <w:rPr>
          <w:rFonts w:eastAsia="Times New Roman" w:cs="Times New Roman"/>
          <w:spacing w:val="-10"/>
          <w:sz w:val="26"/>
          <w:szCs w:val="26"/>
        </w:rPr>
        <w:t xml:space="preserve"> </w:t>
      </w:r>
      <w:r w:rsidR="00CE4733" w:rsidRPr="0028658F">
        <w:rPr>
          <w:rFonts w:eastAsia="Times New Roman" w:cs="Times New Roman"/>
          <w:spacing w:val="-10"/>
          <w:sz w:val="26"/>
          <w:szCs w:val="26"/>
        </w:rPr>
        <w:t xml:space="preserve">Quyết định số </w:t>
      </w:r>
      <w:r w:rsidR="00FF1BBE" w:rsidRPr="0028658F">
        <w:rPr>
          <w:rFonts w:eastAsia="Times New Roman" w:cs="Times New Roman"/>
          <w:spacing w:val="-10"/>
          <w:sz w:val="26"/>
          <w:szCs w:val="26"/>
        </w:rPr>
        <w:t>2</w:t>
      </w:r>
      <w:r w:rsidR="00CE4733" w:rsidRPr="0028658F">
        <w:rPr>
          <w:rFonts w:eastAsia="Times New Roman" w:cs="Times New Roman"/>
          <w:spacing w:val="-10"/>
          <w:sz w:val="26"/>
          <w:szCs w:val="26"/>
        </w:rPr>
        <w:t>016/QĐ-BKHCN ngày 30 tháng 7 năm 2021 của Bộ trưởng Bộ Khoa học và Công nghệ đồng ý gia hạn thời gian thực hiện đề tài quỹ gen “</w:t>
      </w:r>
      <w:r w:rsidR="00CE4733" w:rsidRPr="0028658F">
        <w:rPr>
          <w:sz w:val="26"/>
          <w:szCs w:val="26"/>
        </w:rPr>
        <w:t xml:space="preserve">Nghiên cứu nâng cao năng suất và sử dụng có hiệu quả nguồn gen vịt Hòa Lan tại Đồng bằng sông Cửu Long” </w:t>
      </w:r>
      <w:r w:rsidR="00CE4733" w:rsidRPr="0028658F">
        <w:rPr>
          <w:rFonts w:eastAsia="Times New Roman" w:cs="Times New Roman"/>
          <w:spacing w:val="-10"/>
          <w:sz w:val="26"/>
          <w:szCs w:val="26"/>
        </w:rPr>
        <w:t xml:space="preserve">mã số </w:t>
      </w:r>
      <w:r w:rsidR="00CE4733" w:rsidRPr="0028658F">
        <w:rPr>
          <w:sz w:val="26"/>
          <w:szCs w:val="26"/>
        </w:rPr>
        <w:t>NVQG-2017/02 đến hết tháng 02/2022.</w:t>
      </w:r>
      <w:bookmarkStart w:id="0" w:name="_GoBack"/>
      <w:bookmarkEnd w:id="0"/>
    </w:p>
    <w:p w:rsidR="00987223" w:rsidRPr="00812E0E" w:rsidRDefault="00987223" w:rsidP="00987223">
      <w:pPr>
        <w:spacing w:before="60" w:after="60" w:line="360" w:lineRule="auto"/>
        <w:jc w:val="both"/>
        <w:rPr>
          <w:rFonts w:eastAsia="Arial" w:cs="Times New Roman"/>
          <w:sz w:val="26"/>
          <w:szCs w:val="26"/>
          <w:lang w:val="vi-VN"/>
        </w:rPr>
      </w:pPr>
      <w:r w:rsidRPr="00812E0E">
        <w:rPr>
          <w:rFonts w:eastAsia="Arial" w:cs="Times New Roman"/>
          <w:sz w:val="26"/>
          <w:szCs w:val="26"/>
          <w:lang w:val="vi-VN"/>
        </w:rPr>
        <w:lastRenderedPageBreak/>
        <w:t>7. Danh sách thành viên chính thực hiện nhiệm vụ nêu trên gồm:</w:t>
      </w:r>
    </w:p>
    <w:tbl>
      <w:tblPr>
        <w:tblW w:w="507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67"/>
        <w:gridCol w:w="3021"/>
        <w:gridCol w:w="2623"/>
        <w:gridCol w:w="2900"/>
      </w:tblGrid>
      <w:tr w:rsidR="00987223" w:rsidRPr="00412E7F" w:rsidTr="005541D1">
        <w:tc>
          <w:tcPr>
            <w:tcW w:w="362" w:type="pct"/>
          </w:tcPr>
          <w:p w:rsidR="00987223" w:rsidRPr="00412E7F" w:rsidRDefault="00987223" w:rsidP="007B5693">
            <w:pPr>
              <w:keepNext/>
              <w:spacing w:after="0" w:line="288" w:lineRule="auto"/>
              <w:jc w:val="center"/>
              <w:outlineLvl w:val="2"/>
              <w:rPr>
                <w:rFonts w:eastAsia="Times New Roman" w:cs="Times New Roman"/>
                <w:b/>
                <w:sz w:val="26"/>
                <w:szCs w:val="28"/>
              </w:rPr>
            </w:pPr>
            <w:r w:rsidRPr="00412E7F">
              <w:rPr>
                <w:rFonts w:eastAsia="Times New Roman" w:cs="Times New Roman"/>
                <w:b/>
                <w:sz w:val="26"/>
                <w:szCs w:val="28"/>
              </w:rPr>
              <w:t>Số</w:t>
            </w:r>
          </w:p>
          <w:p w:rsidR="00987223" w:rsidRPr="00412E7F" w:rsidRDefault="00987223" w:rsidP="007B5693">
            <w:pPr>
              <w:keepNext/>
              <w:spacing w:after="0" w:line="288" w:lineRule="auto"/>
              <w:jc w:val="center"/>
              <w:outlineLvl w:val="2"/>
              <w:rPr>
                <w:rFonts w:eastAsia="Times New Roman" w:cs="Times New Roman"/>
                <w:b/>
                <w:sz w:val="26"/>
                <w:szCs w:val="28"/>
              </w:rPr>
            </w:pPr>
            <w:r w:rsidRPr="00412E7F">
              <w:rPr>
                <w:rFonts w:eastAsia="Times New Roman" w:cs="Times New Roman"/>
                <w:b/>
                <w:sz w:val="26"/>
                <w:szCs w:val="28"/>
              </w:rPr>
              <w:t>TT</w:t>
            </w:r>
          </w:p>
        </w:tc>
        <w:tc>
          <w:tcPr>
            <w:tcW w:w="1640" w:type="pct"/>
          </w:tcPr>
          <w:p w:rsidR="00987223" w:rsidRPr="00412E7F" w:rsidRDefault="00987223" w:rsidP="007B5693">
            <w:pPr>
              <w:keepNext/>
              <w:spacing w:after="0" w:line="288" w:lineRule="auto"/>
              <w:jc w:val="center"/>
              <w:outlineLvl w:val="2"/>
              <w:rPr>
                <w:rFonts w:eastAsia="Times New Roman" w:cs="Times New Roman"/>
                <w:b/>
                <w:sz w:val="26"/>
                <w:szCs w:val="28"/>
              </w:rPr>
            </w:pPr>
            <w:r w:rsidRPr="00412E7F">
              <w:rPr>
                <w:rFonts w:eastAsia="Times New Roman" w:cs="Times New Roman"/>
                <w:b/>
                <w:sz w:val="26"/>
                <w:szCs w:val="28"/>
              </w:rPr>
              <w:t>Họ và tên</w:t>
            </w:r>
          </w:p>
        </w:tc>
        <w:tc>
          <w:tcPr>
            <w:tcW w:w="1424" w:type="pct"/>
          </w:tcPr>
          <w:p w:rsidR="00987223" w:rsidRPr="00412E7F" w:rsidRDefault="00987223" w:rsidP="007B5693">
            <w:pPr>
              <w:keepNext/>
              <w:spacing w:after="0" w:line="288" w:lineRule="auto"/>
              <w:jc w:val="center"/>
              <w:outlineLvl w:val="2"/>
              <w:rPr>
                <w:rFonts w:eastAsia="Times New Roman" w:cs="Times New Roman"/>
                <w:b/>
                <w:sz w:val="26"/>
                <w:szCs w:val="28"/>
              </w:rPr>
            </w:pPr>
            <w:r w:rsidRPr="00412E7F">
              <w:rPr>
                <w:rFonts w:eastAsia="Times New Roman" w:cs="Times New Roman"/>
                <w:b/>
                <w:sz w:val="26"/>
                <w:szCs w:val="28"/>
              </w:rPr>
              <w:t>Chức danh khoa học, học vị</w:t>
            </w:r>
          </w:p>
        </w:tc>
        <w:tc>
          <w:tcPr>
            <w:tcW w:w="1574" w:type="pct"/>
          </w:tcPr>
          <w:p w:rsidR="00987223" w:rsidRPr="00412E7F" w:rsidRDefault="00987223" w:rsidP="007B5693">
            <w:pPr>
              <w:spacing w:after="0" w:line="288" w:lineRule="auto"/>
              <w:jc w:val="center"/>
              <w:rPr>
                <w:rFonts w:eastAsia="Arial" w:cs="Times New Roman"/>
                <w:b/>
                <w:bCs/>
                <w:iCs/>
                <w:sz w:val="26"/>
                <w:szCs w:val="28"/>
                <w:lang w:val="vi-VN"/>
              </w:rPr>
            </w:pPr>
            <w:r w:rsidRPr="00412E7F">
              <w:rPr>
                <w:rFonts w:eastAsia="Arial" w:cs="Times New Roman"/>
                <w:b/>
                <w:bCs/>
                <w:iCs/>
                <w:sz w:val="26"/>
                <w:szCs w:val="28"/>
                <w:lang w:val="vi-VN"/>
              </w:rPr>
              <w:t>Cơ quan công tác</w:t>
            </w:r>
          </w:p>
        </w:tc>
      </w:tr>
      <w:tr w:rsidR="00987223" w:rsidRPr="00412E7F" w:rsidTr="005541D1">
        <w:tc>
          <w:tcPr>
            <w:tcW w:w="362" w:type="pct"/>
          </w:tcPr>
          <w:p w:rsidR="00987223" w:rsidRPr="00412E7F" w:rsidRDefault="00987223" w:rsidP="00342E43">
            <w:pPr>
              <w:spacing w:after="0" w:line="264" w:lineRule="auto"/>
              <w:jc w:val="center"/>
              <w:rPr>
                <w:rFonts w:eastAsia="Arial" w:cs="Times New Roman"/>
                <w:sz w:val="26"/>
                <w:szCs w:val="28"/>
                <w:lang w:val="vi-VN"/>
              </w:rPr>
            </w:pPr>
            <w:r w:rsidRPr="00412E7F">
              <w:rPr>
                <w:rFonts w:eastAsia="Arial" w:cs="Times New Roman"/>
                <w:sz w:val="26"/>
                <w:szCs w:val="28"/>
                <w:lang w:val="vi-VN"/>
              </w:rPr>
              <w:t>1</w:t>
            </w:r>
          </w:p>
        </w:tc>
        <w:tc>
          <w:tcPr>
            <w:tcW w:w="1640" w:type="pct"/>
          </w:tcPr>
          <w:p w:rsidR="00987223" w:rsidRPr="00412E7F" w:rsidRDefault="00987223" w:rsidP="00342E43">
            <w:pPr>
              <w:spacing w:after="0" w:line="264" w:lineRule="auto"/>
              <w:jc w:val="both"/>
              <w:rPr>
                <w:rFonts w:eastAsia="Arial" w:cs="Times New Roman"/>
                <w:sz w:val="26"/>
                <w:szCs w:val="28"/>
              </w:rPr>
            </w:pPr>
            <w:r>
              <w:rPr>
                <w:rFonts w:eastAsia="Arial" w:cs="Times New Roman"/>
                <w:sz w:val="26"/>
                <w:szCs w:val="28"/>
              </w:rPr>
              <w:t>Hoàng Tuấn Thành</w:t>
            </w:r>
          </w:p>
        </w:tc>
        <w:tc>
          <w:tcPr>
            <w:tcW w:w="1424" w:type="pct"/>
          </w:tcPr>
          <w:p w:rsidR="00987223" w:rsidRPr="00412E7F" w:rsidRDefault="00987223" w:rsidP="00342E43">
            <w:pPr>
              <w:spacing w:after="0" w:line="264" w:lineRule="auto"/>
              <w:jc w:val="center"/>
              <w:rPr>
                <w:rFonts w:eastAsia="Arial" w:cs="Times New Roman"/>
                <w:sz w:val="26"/>
                <w:szCs w:val="28"/>
              </w:rPr>
            </w:pPr>
            <w:r>
              <w:rPr>
                <w:rFonts w:eastAsia="Arial" w:cs="Times New Roman"/>
                <w:sz w:val="26"/>
                <w:szCs w:val="28"/>
              </w:rPr>
              <w:t>Tiến sỹ</w:t>
            </w:r>
          </w:p>
        </w:tc>
        <w:tc>
          <w:tcPr>
            <w:tcW w:w="1574" w:type="pct"/>
          </w:tcPr>
          <w:p w:rsidR="00987223" w:rsidRPr="00412E7F" w:rsidRDefault="00987223" w:rsidP="00342E43">
            <w:pPr>
              <w:spacing w:after="0" w:line="264" w:lineRule="auto"/>
              <w:jc w:val="center"/>
              <w:rPr>
                <w:rFonts w:eastAsia="Arial" w:cs="Times New Roman"/>
                <w:sz w:val="26"/>
                <w:szCs w:val="28"/>
                <w:lang w:val="vi-VN"/>
              </w:rPr>
            </w:pPr>
            <w:r w:rsidRPr="00BC0971">
              <w:rPr>
                <w:rFonts w:eastAsia="Arial" w:cs="Times New Roman"/>
                <w:sz w:val="26"/>
                <w:szCs w:val="28"/>
                <w:lang w:val="vi-VN"/>
              </w:rPr>
              <w:t xml:space="preserve">Phân </w:t>
            </w:r>
            <w:r>
              <w:rPr>
                <w:rFonts w:eastAsia="Arial" w:cs="Times New Roman"/>
                <w:sz w:val="26"/>
                <w:szCs w:val="28"/>
              </w:rPr>
              <w:t>V</w:t>
            </w:r>
            <w:r w:rsidRPr="00BC0971">
              <w:rPr>
                <w:rFonts w:eastAsia="Arial" w:cs="Times New Roman"/>
                <w:sz w:val="26"/>
                <w:szCs w:val="28"/>
                <w:lang w:val="vi-VN"/>
              </w:rPr>
              <w:t>iệ</w:t>
            </w:r>
            <w:r>
              <w:rPr>
                <w:rFonts w:eastAsia="Arial" w:cs="Times New Roman"/>
                <w:sz w:val="26"/>
                <w:szCs w:val="28"/>
                <w:lang w:val="vi-VN"/>
              </w:rPr>
              <w:t>n C</w:t>
            </w:r>
            <w:r w:rsidRPr="00BC0971">
              <w:rPr>
                <w:rFonts w:eastAsia="Arial" w:cs="Times New Roman"/>
                <w:sz w:val="26"/>
                <w:szCs w:val="28"/>
                <w:lang w:val="vi-VN"/>
              </w:rPr>
              <w:t>hăn nuôi Nam bộ</w:t>
            </w:r>
          </w:p>
        </w:tc>
      </w:tr>
      <w:tr w:rsidR="00342E43" w:rsidRPr="00412E7F" w:rsidTr="005541D1">
        <w:tc>
          <w:tcPr>
            <w:tcW w:w="362" w:type="pct"/>
          </w:tcPr>
          <w:p w:rsidR="00342E43" w:rsidRPr="00412E7F" w:rsidRDefault="00342E43" w:rsidP="00342E43">
            <w:pPr>
              <w:spacing w:after="0" w:line="264" w:lineRule="auto"/>
              <w:jc w:val="center"/>
              <w:rPr>
                <w:rFonts w:eastAsia="Arial" w:cs="Times New Roman"/>
                <w:sz w:val="26"/>
                <w:szCs w:val="28"/>
                <w:lang w:val="vi-VN"/>
              </w:rPr>
            </w:pPr>
            <w:r w:rsidRPr="00412E7F">
              <w:rPr>
                <w:rFonts w:eastAsia="Arial" w:cs="Times New Roman"/>
                <w:sz w:val="26"/>
                <w:szCs w:val="28"/>
                <w:lang w:val="vi-VN"/>
              </w:rPr>
              <w:t>2</w:t>
            </w:r>
          </w:p>
        </w:tc>
        <w:tc>
          <w:tcPr>
            <w:tcW w:w="1640" w:type="pct"/>
          </w:tcPr>
          <w:p w:rsidR="00342E43" w:rsidRPr="00412E7F" w:rsidRDefault="00342E43" w:rsidP="00342E43">
            <w:pPr>
              <w:spacing w:after="0" w:line="264" w:lineRule="auto"/>
              <w:jc w:val="both"/>
              <w:rPr>
                <w:rFonts w:eastAsia="Arial" w:cs="Times New Roman"/>
                <w:sz w:val="26"/>
                <w:szCs w:val="28"/>
              </w:rPr>
            </w:pPr>
            <w:r>
              <w:rPr>
                <w:rFonts w:eastAsia="Arial" w:cs="Times New Roman"/>
                <w:sz w:val="26"/>
                <w:szCs w:val="28"/>
              </w:rPr>
              <w:t>Nguyễn Thị Lan Anh</w:t>
            </w:r>
          </w:p>
        </w:tc>
        <w:tc>
          <w:tcPr>
            <w:tcW w:w="1424" w:type="pct"/>
          </w:tcPr>
          <w:p w:rsidR="00342E43" w:rsidRPr="00412E7F" w:rsidRDefault="00342E43" w:rsidP="00342E43">
            <w:pPr>
              <w:spacing w:after="0" w:line="264" w:lineRule="auto"/>
              <w:jc w:val="center"/>
              <w:rPr>
                <w:rFonts w:eastAsia="Arial" w:cs="Times New Roman"/>
                <w:sz w:val="26"/>
                <w:szCs w:val="28"/>
              </w:rPr>
            </w:pPr>
            <w:r>
              <w:rPr>
                <w:rFonts w:eastAsia="Arial" w:cs="Times New Roman"/>
                <w:sz w:val="26"/>
                <w:szCs w:val="28"/>
              </w:rPr>
              <w:t>Thạc sỹ</w:t>
            </w:r>
          </w:p>
        </w:tc>
        <w:tc>
          <w:tcPr>
            <w:tcW w:w="1574" w:type="pct"/>
          </w:tcPr>
          <w:p w:rsidR="00342E43" w:rsidRPr="00412E7F" w:rsidRDefault="00342E43" w:rsidP="00342E43">
            <w:pPr>
              <w:spacing w:after="0" w:line="264" w:lineRule="auto"/>
              <w:jc w:val="center"/>
              <w:rPr>
                <w:rFonts w:eastAsia="Arial" w:cs="Times New Roman"/>
                <w:sz w:val="26"/>
                <w:szCs w:val="28"/>
                <w:lang w:val="vi-VN"/>
              </w:rPr>
            </w:pPr>
            <w:r w:rsidRPr="00BC0971">
              <w:rPr>
                <w:rFonts w:eastAsia="Arial" w:cs="Times New Roman"/>
                <w:sz w:val="26"/>
                <w:szCs w:val="28"/>
                <w:lang w:val="vi-VN"/>
              </w:rPr>
              <w:t xml:space="preserve">Phân </w:t>
            </w:r>
            <w:r>
              <w:rPr>
                <w:rFonts w:eastAsia="Arial" w:cs="Times New Roman"/>
                <w:sz w:val="26"/>
                <w:szCs w:val="28"/>
              </w:rPr>
              <w:t>V</w:t>
            </w:r>
            <w:r w:rsidRPr="00BC0971">
              <w:rPr>
                <w:rFonts w:eastAsia="Arial" w:cs="Times New Roman"/>
                <w:sz w:val="26"/>
                <w:szCs w:val="28"/>
                <w:lang w:val="vi-VN"/>
              </w:rPr>
              <w:t>iệ</w:t>
            </w:r>
            <w:r>
              <w:rPr>
                <w:rFonts w:eastAsia="Arial" w:cs="Times New Roman"/>
                <w:sz w:val="26"/>
                <w:szCs w:val="28"/>
                <w:lang w:val="vi-VN"/>
              </w:rPr>
              <w:t>n C</w:t>
            </w:r>
            <w:r w:rsidRPr="00BC0971">
              <w:rPr>
                <w:rFonts w:eastAsia="Arial" w:cs="Times New Roman"/>
                <w:sz w:val="26"/>
                <w:szCs w:val="28"/>
                <w:lang w:val="vi-VN"/>
              </w:rPr>
              <w:t>hăn nuôi Nam bộ</w:t>
            </w:r>
          </w:p>
        </w:tc>
      </w:tr>
      <w:tr w:rsidR="00342E43" w:rsidRPr="00AE1FAD" w:rsidTr="005541D1">
        <w:tc>
          <w:tcPr>
            <w:tcW w:w="362" w:type="pct"/>
          </w:tcPr>
          <w:p w:rsidR="00342E43" w:rsidRPr="00AE1FAD" w:rsidRDefault="00342E43" w:rsidP="00342E43">
            <w:pPr>
              <w:spacing w:after="0" w:line="264" w:lineRule="auto"/>
              <w:jc w:val="center"/>
              <w:rPr>
                <w:rFonts w:eastAsia="Arial" w:cs="Times New Roman"/>
                <w:sz w:val="26"/>
                <w:szCs w:val="28"/>
              </w:rPr>
            </w:pPr>
            <w:r w:rsidRPr="00AE1FAD">
              <w:rPr>
                <w:rFonts w:eastAsia="Arial" w:cs="Times New Roman"/>
                <w:sz w:val="26"/>
                <w:szCs w:val="28"/>
              </w:rPr>
              <w:t>3</w:t>
            </w:r>
          </w:p>
        </w:tc>
        <w:tc>
          <w:tcPr>
            <w:tcW w:w="1640" w:type="pct"/>
          </w:tcPr>
          <w:p w:rsidR="00342E43" w:rsidRPr="00AE1FAD" w:rsidRDefault="00342E43" w:rsidP="00342E43">
            <w:pPr>
              <w:spacing w:after="0" w:line="264" w:lineRule="auto"/>
              <w:jc w:val="both"/>
              <w:rPr>
                <w:rFonts w:eastAsia="Arial" w:cs="Times New Roman"/>
                <w:sz w:val="26"/>
                <w:szCs w:val="28"/>
              </w:rPr>
            </w:pPr>
            <w:r w:rsidRPr="00AE1FAD">
              <w:rPr>
                <w:rFonts w:eastAsia="Arial" w:cs="Times New Roman"/>
                <w:sz w:val="26"/>
                <w:szCs w:val="28"/>
              </w:rPr>
              <w:t>Nguyễn Thị Hồng Trinh</w:t>
            </w:r>
          </w:p>
        </w:tc>
        <w:tc>
          <w:tcPr>
            <w:tcW w:w="1424" w:type="pct"/>
          </w:tcPr>
          <w:p w:rsidR="00342E43" w:rsidRPr="00AE1FAD"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rPr>
              <w:t>Thạc sỹ</w:t>
            </w:r>
          </w:p>
        </w:tc>
        <w:tc>
          <w:tcPr>
            <w:tcW w:w="1574" w:type="pct"/>
          </w:tcPr>
          <w:p w:rsidR="00342E43" w:rsidRPr="00AE1FAD"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lang w:val="vi-VN"/>
              </w:rPr>
              <w:t>Phân Viện Chăn nuôi Nam bộ</w:t>
            </w:r>
          </w:p>
        </w:tc>
      </w:tr>
      <w:tr w:rsidR="00342E43" w:rsidRPr="00AE1FAD"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4</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Đậu Văn Hải</w:t>
            </w:r>
          </w:p>
        </w:tc>
        <w:tc>
          <w:tcPr>
            <w:tcW w:w="1424" w:type="pct"/>
          </w:tcPr>
          <w:p w:rsidR="00342E43" w:rsidRPr="00AE1FAD" w:rsidRDefault="00342E43" w:rsidP="00342E43">
            <w:pPr>
              <w:spacing w:after="0" w:line="288" w:lineRule="auto"/>
              <w:jc w:val="center"/>
              <w:rPr>
                <w:rFonts w:eastAsia="Arial" w:cs="Times New Roman"/>
                <w:sz w:val="26"/>
                <w:szCs w:val="28"/>
                <w:lang w:val="vi-VN"/>
              </w:rPr>
            </w:pPr>
            <w:r w:rsidRPr="00AE1FAD">
              <w:rPr>
                <w:rFonts w:eastAsia="Arial" w:cs="Times New Roman"/>
                <w:sz w:val="26"/>
                <w:szCs w:val="28"/>
              </w:rPr>
              <w:t>Thạc sỹ</w:t>
            </w:r>
          </w:p>
        </w:tc>
        <w:tc>
          <w:tcPr>
            <w:tcW w:w="1574" w:type="pct"/>
          </w:tcPr>
          <w:p w:rsidR="00342E43" w:rsidRPr="00AE1FAD"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lang w:val="vi-VN"/>
              </w:rPr>
              <w:t>Phân Viện Chăn nuôi Nam bộ</w:t>
            </w:r>
          </w:p>
        </w:tc>
      </w:tr>
      <w:tr w:rsidR="00342E43" w:rsidRPr="00AE1FAD"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5</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Nguyễn Thị Hiệp</w:t>
            </w:r>
          </w:p>
        </w:tc>
        <w:tc>
          <w:tcPr>
            <w:tcW w:w="1424" w:type="pct"/>
          </w:tcPr>
          <w:p w:rsidR="00342E43" w:rsidRPr="00AE1FAD" w:rsidRDefault="00342E43" w:rsidP="00342E43">
            <w:pPr>
              <w:spacing w:after="0" w:line="288" w:lineRule="auto"/>
              <w:jc w:val="center"/>
              <w:rPr>
                <w:rFonts w:eastAsia="Arial" w:cs="Times New Roman"/>
                <w:sz w:val="26"/>
                <w:szCs w:val="28"/>
                <w:lang w:val="vi-VN"/>
              </w:rPr>
            </w:pPr>
            <w:r w:rsidRPr="00AE1FAD">
              <w:rPr>
                <w:rFonts w:eastAsia="Arial" w:cs="Times New Roman"/>
                <w:sz w:val="26"/>
                <w:szCs w:val="28"/>
              </w:rPr>
              <w:t>Thạc sỹ</w:t>
            </w:r>
          </w:p>
        </w:tc>
        <w:tc>
          <w:tcPr>
            <w:tcW w:w="1574" w:type="pct"/>
          </w:tcPr>
          <w:p w:rsidR="00342E43" w:rsidRPr="00AE1FAD"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lang w:val="vi-VN"/>
              </w:rPr>
              <w:t>Phân Viện Chăn nuôi Nam bộ</w:t>
            </w:r>
          </w:p>
        </w:tc>
      </w:tr>
      <w:tr w:rsidR="00342E43" w:rsidRPr="00AE1FAD"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6</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Bùi Thị Phượng</w:t>
            </w:r>
          </w:p>
        </w:tc>
        <w:tc>
          <w:tcPr>
            <w:tcW w:w="1424" w:type="pct"/>
          </w:tcPr>
          <w:p w:rsidR="00342E43" w:rsidRPr="00AE1FAD" w:rsidRDefault="00342E43" w:rsidP="00342E43">
            <w:pPr>
              <w:spacing w:after="0" w:line="288" w:lineRule="auto"/>
              <w:jc w:val="center"/>
              <w:rPr>
                <w:rFonts w:eastAsia="Arial" w:cs="Times New Roman"/>
                <w:sz w:val="26"/>
                <w:szCs w:val="28"/>
                <w:lang w:val="vi-VN"/>
              </w:rPr>
            </w:pPr>
            <w:r w:rsidRPr="00AE1FAD">
              <w:rPr>
                <w:rFonts w:eastAsia="Arial" w:cs="Times New Roman"/>
                <w:sz w:val="26"/>
                <w:szCs w:val="28"/>
              </w:rPr>
              <w:t>Thạc sỹ</w:t>
            </w:r>
          </w:p>
        </w:tc>
        <w:tc>
          <w:tcPr>
            <w:tcW w:w="1574" w:type="pct"/>
          </w:tcPr>
          <w:p w:rsidR="00342E43" w:rsidRPr="00AE1FAD"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lang w:val="vi-VN"/>
              </w:rPr>
              <w:t>Phân Viện Chăn nuôi Nam bộ</w:t>
            </w:r>
          </w:p>
        </w:tc>
      </w:tr>
      <w:tr w:rsidR="00342E43" w:rsidRPr="00AE1FAD"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7</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Đỗ Thế Anh</w:t>
            </w:r>
          </w:p>
        </w:tc>
        <w:tc>
          <w:tcPr>
            <w:tcW w:w="1424"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Cử nhân</w:t>
            </w:r>
          </w:p>
        </w:tc>
        <w:tc>
          <w:tcPr>
            <w:tcW w:w="1574" w:type="pct"/>
          </w:tcPr>
          <w:p w:rsidR="00342E43" w:rsidRPr="00AE1FAD"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lang w:val="vi-VN"/>
              </w:rPr>
              <w:t xml:space="preserve">Phân </w:t>
            </w:r>
            <w:r w:rsidRPr="00AE1FAD">
              <w:rPr>
                <w:rFonts w:eastAsia="Arial" w:cs="Times New Roman"/>
                <w:sz w:val="26"/>
                <w:szCs w:val="28"/>
              </w:rPr>
              <w:t>V</w:t>
            </w:r>
            <w:r w:rsidRPr="00AE1FAD">
              <w:rPr>
                <w:rFonts w:eastAsia="Arial" w:cs="Times New Roman"/>
                <w:sz w:val="26"/>
                <w:szCs w:val="28"/>
                <w:lang w:val="vi-VN"/>
              </w:rPr>
              <w:t>iện Chăn nuôi Nam bộ</w:t>
            </w:r>
          </w:p>
        </w:tc>
      </w:tr>
      <w:tr w:rsidR="00342E43" w:rsidRPr="000E4AF3"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8</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Phạm Thị Như Tuyết</w:t>
            </w:r>
          </w:p>
        </w:tc>
        <w:tc>
          <w:tcPr>
            <w:tcW w:w="1424" w:type="pct"/>
          </w:tcPr>
          <w:p w:rsidR="00342E43" w:rsidRPr="00AE1FAD" w:rsidRDefault="00342E43" w:rsidP="00342E43">
            <w:pPr>
              <w:spacing w:after="0" w:line="288" w:lineRule="auto"/>
              <w:jc w:val="center"/>
              <w:rPr>
                <w:rFonts w:eastAsia="Arial" w:cs="Times New Roman"/>
                <w:sz w:val="26"/>
                <w:szCs w:val="28"/>
                <w:lang w:val="vi-VN"/>
              </w:rPr>
            </w:pPr>
            <w:r w:rsidRPr="00AE1FAD">
              <w:rPr>
                <w:rFonts w:eastAsia="Arial" w:cs="Times New Roman"/>
                <w:sz w:val="26"/>
                <w:szCs w:val="28"/>
              </w:rPr>
              <w:t>Thạc sỹ</w:t>
            </w:r>
          </w:p>
        </w:tc>
        <w:tc>
          <w:tcPr>
            <w:tcW w:w="1574" w:type="pct"/>
          </w:tcPr>
          <w:p w:rsidR="00342E43" w:rsidRPr="000E4AF3" w:rsidRDefault="00342E43" w:rsidP="00342E43">
            <w:pPr>
              <w:spacing w:after="0" w:line="264" w:lineRule="auto"/>
              <w:jc w:val="center"/>
              <w:rPr>
                <w:rFonts w:eastAsia="Arial" w:cs="Times New Roman"/>
                <w:sz w:val="26"/>
                <w:szCs w:val="28"/>
                <w:lang w:val="vi-VN"/>
              </w:rPr>
            </w:pPr>
            <w:r w:rsidRPr="00AE1FAD">
              <w:rPr>
                <w:rFonts w:eastAsia="Arial" w:cs="Times New Roman"/>
                <w:sz w:val="26"/>
                <w:szCs w:val="28"/>
                <w:lang w:val="vi-VN"/>
              </w:rPr>
              <w:t>Trung tâm nghiên cứu và phát triển Chăn nuôi Gia cầm VIGOVA</w:t>
            </w:r>
          </w:p>
        </w:tc>
      </w:tr>
      <w:tr w:rsidR="00342E43" w:rsidRPr="00AE1FAD"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9</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Nguyễn Đức Thỏa</w:t>
            </w:r>
          </w:p>
        </w:tc>
        <w:tc>
          <w:tcPr>
            <w:tcW w:w="1424"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BSTY</w:t>
            </w:r>
          </w:p>
        </w:tc>
        <w:tc>
          <w:tcPr>
            <w:tcW w:w="1574" w:type="pct"/>
          </w:tcPr>
          <w:p w:rsidR="00342E43" w:rsidRPr="00AE1FAD" w:rsidRDefault="00342E43" w:rsidP="00342E43">
            <w:pPr>
              <w:spacing w:after="0" w:line="264" w:lineRule="auto"/>
              <w:jc w:val="center"/>
              <w:rPr>
                <w:rFonts w:eastAsia="Arial" w:cs="Times New Roman"/>
                <w:sz w:val="26"/>
                <w:szCs w:val="28"/>
              </w:rPr>
            </w:pPr>
            <w:r w:rsidRPr="00AE1FAD">
              <w:rPr>
                <w:rFonts w:eastAsia="Arial" w:cs="Times New Roman"/>
                <w:sz w:val="26"/>
                <w:szCs w:val="28"/>
                <w:lang w:val="vi-VN"/>
              </w:rPr>
              <w:t xml:space="preserve">Trung tâm nghiên cứu và phát triển </w:t>
            </w:r>
            <w:r w:rsidRPr="00AE1FAD">
              <w:rPr>
                <w:rFonts w:eastAsia="Arial" w:cs="Times New Roman"/>
                <w:sz w:val="26"/>
                <w:szCs w:val="28"/>
              </w:rPr>
              <w:t xml:space="preserve">Chăn nuôi </w:t>
            </w:r>
            <w:r w:rsidRPr="00AE1FAD">
              <w:rPr>
                <w:rFonts w:eastAsia="Arial" w:cs="Times New Roman"/>
                <w:sz w:val="26"/>
                <w:szCs w:val="28"/>
                <w:lang w:val="vi-VN"/>
              </w:rPr>
              <w:t>Gia cầm VIGOVA</w:t>
            </w:r>
          </w:p>
        </w:tc>
      </w:tr>
      <w:tr w:rsidR="00342E43" w:rsidRPr="00412E7F" w:rsidTr="005541D1">
        <w:tc>
          <w:tcPr>
            <w:tcW w:w="362"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10</w:t>
            </w:r>
          </w:p>
        </w:tc>
        <w:tc>
          <w:tcPr>
            <w:tcW w:w="1640" w:type="pct"/>
          </w:tcPr>
          <w:p w:rsidR="00342E43" w:rsidRPr="00AE1FAD" w:rsidRDefault="00342E43" w:rsidP="00342E43">
            <w:pPr>
              <w:spacing w:after="0" w:line="288" w:lineRule="auto"/>
              <w:jc w:val="both"/>
              <w:rPr>
                <w:rFonts w:eastAsia="Arial" w:cs="Times New Roman"/>
                <w:sz w:val="26"/>
                <w:szCs w:val="28"/>
              </w:rPr>
            </w:pPr>
            <w:r w:rsidRPr="00AE1FAD">
              <w:rPr>
                <w:rFonts w:eastAsia="Arial" w:cs="Times New Roman"/>
                <w:sz w:val="26"/>
                <w:szCs w:val="28"/>
              </w:rPr>
              <w:t>Lê Văn Trang</w:t>
            </w:r>
          </w:p>
        </w:tc>
        <w:tc>
          <w:tcPr>
            <w:tcW w:w="1424" w:type="pct"/>
          </w:tcPr>
          <w:p w:rsidR="00342E43" w:rsidRPr="00AE1FAD" w:rsidRDefault="00342E43" w:rsidP="00342E43">
            <w:pPr>
              <w:spacing w:after="0" w:line="288" w:lineRule="auto"/>
              <w:jc w:val="center"/>
              <w:rPr>
                <w:rFonts w:eastAsia="Arial" w:cs="Times New Roman"/>
                <w:sz w:val="26"/>
                <w:szCs w:val="28"/>
              </w:rPr>
            </w:pPr>
            <w:r w:rsidRPr="00AE1FAD">
              <w:rPr>
                <w:rFonts w:eastAsia="Arial" w:cs="Times New Roman"/>
                <w:sz w:val="26"/>
                <w:szCs w:val="28"/>
              </w:rPr>
              <w:t>BSTY</w:t>
            </w:r>
          </w:p>
        </w:tc>
        <w:tc>
          <w:tcPr>
            <w:tcW w:w="1574" w:type="pct"/>
          </w:tcPr>
          <w:p w:rsidR="00342E43" w:rsidRPr="00342E43" w:rsidRDefault="00342E43" w:rsidP="00342E43">
            <w:pPr>
              <w:spacing w:after="0" w:line="264" w:lineRule="auto"/>
              <w:jc w:val="center"/>
              <w:rPr>
                <w:rFonts w:eastAsia="Arial" w:cs="Times New Roman"/>
                <w:sz w:val="26"/>
                <w:szCs w:val="28"/>
              </w:rPr>
            </w:pPr>
            <w:r w:rsidRPr="00AE1FAD">
              <w:rPr>
                <w:rFonts w:eastAsia="Arial" w:cs="Times New Roman"/>
                <w:sz w:val="26"/>
                <w:szCs w:val="28"/>
                <w:lang w:val="vi-VN"/>
              </w:rPr>
              <w:t xml:space="preserve">Trung tâm nghiên cứu và phát triển </w:t>
            </w:r>
            <w:r w:rsidRPr="00AE1FAD">
              <w:rPr>
                <w:rFonts w:eastAsia="Arial" w:cs="Times New Roman"/>
                <w:sz w:val="26"/>
                <w:szCs w:val="28"/>
              </w:rPr>
              <w:t xml:space="preserve">Chăn nuôi </w:t>
            </w:r>
            <w:r w:rsidRPr="00AE1FAD">
              <w:rPr>
                <w:rFonts w:eastAsia="Arial" w:cs="Times New Roman"/>
                <w:sz w:val="26"/>
                <w:szCs w:val="28"/>
                <w:lang w:val="vi-VN"/>
              </w:rPr>
              <w:t>Gia cầm VIGOVA</w:t>
            </w:r>
          </w:p>
        </w:tc>
      </w:tr>
    </w:tbl>
    <w:p w:rsidR="00987223" w:rsidRDefault="00987223" w:rsidP="00D9148D">
      <w:pPr>
        <w:spacing w:before="60" w:after="60" w:line="312" w:lineRule="auto"/>
        <w:rPr>
          <w:rFonts w:eastAsia="Times New Roman" w:cs="Times New Roman"/>
          <w:b/>
          <w:bCs/>
          <w:szCs w:val="28"/>
          <w:lang w:val="vi-VN"/>
        </w:rPr>
      </w:pPr>
    </w:p>
    <w:p w:rsidR="00412E7F" w:rsidRPr="00812E0E" w:rsidRDefault="00412E7F" w:rsidP="00D9148D">
      <w:pPr>
        <w:spacing w:before="60" w:after="60" w:line="312" w:lineRule="auto"/>
        <w:rPr>
          <w:rFonts w:eastAsia="Times New Roman" w:cs="Times New Roman"/>
          <w:b/>
          <w:bCs/>
          <w:sz w:val="26"/>
          <w:szCs w:val="26"/>
          <w:lang w:val="vi-VN"/>
        </w:rPr>
      </w:pPr>
      <w:r w:rsidRPr="00812E0E">
        <w:rPr>
          <w:rFonts w:eastAsia="Times New Roman" w:cs="Times New Roman"/>
          <w:b/>
          <w:bCs/>
          <w:sz w:val="26"/>
          <w:szCs w:val="26"/>
          <w:lang w:val="vi-VN"/>
        </w:rPr>
        <w:t>II. Nội dung tự đánh giá về kết quả thực hiện nhiệm vụ:</w:t>
      </w:r>
    </w:p>
    <w:p w:rsidR="00412E7F" w:rsidRPr="00812E0E" w:rsidRDefault="00412E7F" w:rsidP="00D9148D">
      <w:pPr>
        <w:spacing w:before="60" w:after="60" w:line="312" w:lineRule="auto"/>
        <w:jc w:val="both"/>
        <w:rPr>
          <w:rFonts w:eastAsia="Arial" w:cs="Times New Roman"/>
          <w:bCs/>
          <w:sz w:val="26"/>
          <w:szCs w:val="26"/>
          <w:lang w:val="vi-VN"/>
        </w:rPr>
      </w:pPr>
      <w:r w:rsidRPr="00812E0E">
        <w:rPr>
          <w:rFonts w:eastAsia="Arial" w:cs="Times New Roman"/>
          <w:bCs/>
          <w:sz w:val="26"/>
          <w:szCs w:val="26"/>
          <w:lang w:val="vi-VN"/>
        </w:rPr>
        <w:t>1. Về sản phẩm khoa học:</w:t>
      </w:r>
    </w:p>
    <w:p w:rsidR="00412E7F" w:rsidRPr="00812E0E" w:rsidRDefault="00412E7F" w:rsidP="00D9148D">
      <w:pPr>
        <w:spacing w:before="60" w:after="60" w:line="312" w:lineRule="auto"/>
        <w:ind w:firstLine="720"/>
        <w:jc w:val="both"/>
        <w:rPr>
          <w:rFonts w:eastAsia="Arial" w:cs="Times New Roman"/>
          <w:sz w:val="26"/>
          <w:szCs w:val="26"/>
          <w:lang w:val="vi-VN"/>
        </w:rPr>
      </w:pPr>
      <w:r w:rsidRPr="00812E0E">
        <w:rPr>
          <w:rFonts w:eastAsia="Arial" w:cs="Times New Roman"/>
          <w:bCs/>
          <w:sz w:val="26"/>
          <w:szCs w:val="26"/>
          <w:lang w:val="vi-VN"/>
        </w:rPr>
        <w:t>1.1. Danh mục sản phẩm đã hoàn thành:</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214"/>
        <w:gridCol w:w="725"/>
        <w:gridCol w:w="653"/>
        <w:gridCol w:w="929"/>
        <w:gridCol w:w="783"/>
        <w:gridCol w:w="785"/>
        <w:gridCol w:w="929"/>
        <w:gridCol w:w="798"/>
        <w:gridCol w:w="776"/>
        <w:gridCol w:w="978"/>
      </w:tblGrid>
      <w:tr w:rsidR="00412E7F" w:rsidRPr="00412E7F" w:rsidTr="00987223">
        <w:tc>
          <w:tcPr>
            <w:tcW w:w="340" w:type="pct"/>
            <w:vMerge w:val="restart"/>
            <w:tcBorders>
              <w:top w:val="single" w:sz="4" w:space="0" w:color="auto"/>
              <w:left w:val="single" w:sz="4" w:space="0" w:color="auto"/>
              <w:right w:val="single" w:sz="4" w:space="0" w:color="auto"/>
            </w:tcBorders>
          </w:tcPr>
          <w:p w:rsidR="00412E7F" w:rsidRPr="00412E7F" w:rsidRDefault="00412E7F" w:rsidP="00412E7F">
            <w:pPr>
              <w:spacing w:after="0" w:line="240" w:lineRule="auto"/>
              <w:jc w:val="center"/>
              <w:rPr>
                <w:rFonts w:eastAsia="Arial" w:cs="Times New Roman"/>
                <w:b/>
                <w:sz w:val="26"/>
                <w:szCs w:val="28"/>
                <w:lang w:val="vi-VN"/>
              </w:rPr>
            </w:pPr>
            <w:r w:rsidRPr="00412E7F">
              <w:rPr>
                <w:rFonts w:eastAsia="Arial" w:cs="Times New Roman"/>
                <w:b/>
                <w:sz w:val="26"/>
                <w:szCs w:val="28"/>
                <w:lang w:val="vi-VN"/>
              </w:rPr>
              <w:t>Số TT</w:t>
            </w:r>
          </w:p>
        </w:tc>
        <w:tc>
          <w:tcPr>
            <w:tcW w:w="660" w:type="pct"/>
            <w:vMerge w:val="restart"/>
            <w:tcBorders>
              <w:top w:val="single" w:sz="4" w:space="0" w:color="auto"/>
              <w:left w:val="single" w:sz="4" w:space="0" w:color="auto"/>
              <w:right w:val="single" w:sz="4" w:space="0" w:color="auto"/>
            </w:tcBorders>
          </w:tcPr>
          <w:p w:rsidR="00412E7F" w:rsidRPr="00412E7F" w:rsidRDefault="00412E7F" w:rsidP="00412E7F">
            <w:pPr>
              <w:spacing w:after="0" w:line="240" w:lineRule="auto"/>
              <w:jc w:val="center"/>
              <w:rPr>
                <w:rFonts w:eastAsia="Arial" w:cs="Times New Roman"/>
                <w:b/>
                <w:sz w:val="26"/>
                <w:szCs w:val="28"/>
                <w:lang w:val="vi-VN"/>
              </w:rPr>
            </w:pPr>
            <w:r w:rsidRPr="00412E7F">
              <w:rPr>
                <w:rFonts w:eastAsia="Arial" w:cs="Times New Roman"/>
                <w:b/>
                <w:sz w:val="26"/>
                <w:szCs w:val="28"/>
                <w:lang w:val="vi-VN"/>
              </w:rPr>
              <w:t>Tên sản phẩm</w:t>
            </w:r>
          </w:p>
        </w:tc>
        <w:tc>
          <w:tcPr>
            <w:tcW w:w="1254" w:type="pct"/>
            <w:gridSpan w:val="3"/>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b/>
                <w:sz w:val="26"/>
                <w:szCs w:val="28"/>
              </w:rPr>
            </w:pPr>
            <w:r w:rsidRPr="00412E7F">
              <w:rPr>
                <w:rFonts w:eastAsia="Arial" w:cs="Times New Roman"/>
                <w:b/>
                <w:sz w:val="26"/>
                <w:szCs w:val="28"/>
              </w:rPr>
              <w:t>Số lượng</w:t>
            </w:r>
          </w:p>
        </w:tc>
        <w:tc>
          <w:tcPr>
            <w:tcW w:w="1358" w:type="pct"/>
            <w:gridSpan w:val="3"/>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b/>
                <w:sz w:val="26"/>
                <w:szCs w:val="28"/>
              </w:rPr>
            </w:pPr>
            <w:r w:rsidRPr="00412E7F">
              <w:rPr>
                <w:rFonts w:eastAsia="Arial" w:cs="Times New Roman"/>
                <w:b/>
                <w:sz w:val="26"/>
                <w:szCs w:val="28"/>
              </w:rPr>
              <w:t>Khối lượng</w:t>
            </w:r>
          </w:p>
        </w:tc>
        <w:tc>
          <w:tcPr>
            <w:tcW w:w="1389" w:type="pct"/>
            <w:gridSpan w:val="3"/>
            <w:tcBorders>
              <w:left w:val="single" w:sz="4" w:space="0" w:color="auto"/>
              <w:right w:val="single" w:sz="4" w:space="0" w:color="auto"/>
            </w:tcBorders>
          </w:tcPr>
          <w:p w:rsidR="00412E7F" w:rsidRPr="00412E7F" w:rsidRDefault="00412E7F" w:rsidP="00FB085B">
            <w:pPr>
              <w:spacing w:after="0" w:line="240" w:lineRule="auto"/>
              <w:jc w:val="center"/>
              <w:rPr>
                <w:rFonts w:eastAsia="Arial" w:cs="Times New Roman"/>
                <w:b/>
                <w:sz w:val="26"/>
                <w:szCs w:val="28"/>
                <w:lang w:val="vi-VN"/>
              </w:rPr>
            </w:pPr>
            <w:r w:rsidRPr="00412E7F">
              <w:rPr>
                <w:rFonts w:eastAsia="Arial" w:cs="Times New Roman"/>
                <w:b/>
                <w:sz w:val="26"/>
                <w:szCs w:val="28"/>
                <w:lang w:val="vi-VN"/>
              </w:rPr>
              <w:t>Chất lượng</w:t>
            </w:r>
          </w:p>
        </w:tc>
      </w:tr>
      <w:tr w:rsidR="00FF1BBE" w:rsidRPr="00412E7F" w:rsidTr="00987223">
        <w:tc>
          <w:tcPr>
            <w:tcW w:w="340" w:type="pct"/>
            <w:vMerge/>
            <w:tcBorders>
              <w:left w:val="single" w:sz="4" w:space="0" w:color="auto"/>
              <w:bottom w:val="single" w:sz="4" w:space="0" w:color="auto"/>
              <w:right w:val="single" w:sz="4" w:space="0" w:color="auto"/>
            </w:tcBorders>
          </w:tcPr>
          <w:p w:rsidR="00412E7F" w:rsidRPr="00412E7F" w:rsidRDefault="00412E7F" w:rsidP="00412E7F">
            <w:pPr>
              <w:spacing w:after="0" w:line="240" w:lineRule="auto"/>
              <w:jc w:val="center"/>
              <w:rPr>
                <w:rFonts w:eastAsia="Arial" w:cs="Times New Roman"/>
                <w:sz w:val="26"/>
                <w:szCs w:val="28"/>
                <w:lang w:val="vi-VN"/>
              </w:rPr>
            </w:pPr>
          </w:p>
        </w:tc>
        <w:tc>
          <w:tcPr>
            <w:tcW w:w="660" w:type="pct"/>
            <w:vMerge/>
            <w:tcBorders>
              <w:left w:val="single" w:sz="4" w:space="0" w:color="auto"/>
              <w:bottom w:val="single" w:sz="4" w:space="0" w:color="auto"/>
              <w:right w:val="single" w:sz="4" w:space="0" w:color="auto"/>
            </w:tcBorders>
          </w:tcPr>
          <w:p w:rsidR="00412E7F" w:rsidRPr="00412E7F" w:rsidRDefault="00412E7F" w:rsidP="00412E7F">
            <w:pPr>
              <w:spacing w:after="0" w:line="240" w:lineRule="auto"/>
              <w:jc w:val="center"/>
              <w:rPr>
                <w:rFonts w:eastAsia="Arial" w:cs="Times New Roman"/>
                <w:sz w:val="26"/>
                <w:szCs w:val="28"/>
                <w:lang w:val="vi-VN"/>
              </w:rPr>
            </w:pPr>
          </w:p>
        </w:tc>
        <w:tc>
          <w:tcPr>
            <w:tcW w:w="394" w:type="pct"/>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Xuất sắc</w:t>
            </w:r>
          </w:p>
        </w:tc>
        <w:tc>
          <w:tcPr>
            <w:tcW w:w="355" w:type="pct"/>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Đạt</w:t>
            </w:r>
          </w:p>
        </w:tc>
        <w:tc>
          <w:tcPr>
            <w:tcW w:w="505" w:type="pct"/>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Không đạt</w:t>
            </w:r>
          </w:p>
        </w:tc>
        <w:tc>
          <w:tcPr>
            <w:tcW w:w="426" w:type="pct"/>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Xuất sắc</w:t>
            </w:r>
          </w:p>
        </w:tc>
        <w:tc>
          <w:tcPr>
            <w:tcW w:w="427" w:type="pct"/>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Đạt</w:t>
            </w:r>
          </w:p>
        </w:tc>
        <w:tc>
          <w:tcPr>
            <w:tcW w:w="505" w:type="pct"/>
            <w:tcBorders>
              <w:left w:val="single" w:sz="4" w:space="0" w:color="auto"/>
              <w:right w:val="single" w:sz="4" w:space="0" w:color="auto"/>
            </w:tcBorders>
            <w:shd w:val="clear" w:color="auto" w:fill="auto"/>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Không đạt</w:t>
            </w:r>
          </w:p>
        </w:tc>
        <w:tc>
          <w:tcPr>
            <w:tcW w:w="434" w:type="pct"/>
            <w:tcBorders>
              <w:left w:val="single" w:sz="4" w:space="0" w:color="auto"/>
              <w:right w:val="single" w:sz="4" w:space="0" w:color="auto"/>
            </w:tcBorders>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Xuất sắc</w:t>
            </w:r>
          </w:p>
        </w:tc>
        <w:tc>
          <w:tcPr>
            <w:tcW w:w="422" w:type="pct"/>
            <w:tcBorders>
              <w:left w:val="single" w:sz="4" w:space="0" w:color="auto"/>
              <w:right w:val="single" w:sz="4" w:space="0" w:color="auto"/>
            </w:tcBorders>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Đạt</w:t>
            </w:r>
          </w:p>
        </w:tc>
        <w:tc>
          <w:tcPr>
            <w:tcW w:w="533" w:type="pct"/>
            <w:tcBorders>
              <w:top w:val="single" w:sz="4" w:space="0" w:color="auto"/>
              <w:left w:val="single" w:sz="4" w:space="0" w:color="auto"/>
              <w:bottom w:val="single" w:sz="4" w:space="0" w:color="auto"/>
              <w:right w:val="single" w:sz="4" w:space="0" w:color="auto"/>
            </w:tcBorders>
          </w:tcPr>
          <w:p w:rsidR="00412E7F" w:rsidRPr="00412E7F" w:rsidRDefault="00412E7F" w:rsidP="00FB085B">
            <w:pPr>
              <w:spacing w:after="0" w:line="240" w:lineRule="auto"/>
              <w:jc w:val="center"/>
              <w:rPr>
                <w:rFonts w:eastAsia="Arial" w:cs="Times New Roman"/>
                <w:sz w:val="26"/>
                <w:szCs w:val="28"/>
                <w:lang w:val="vi-VN"/>
              </w:rPr>
            </w:pPr>
            <w:r w:rsidRPr="00412E7F">
              <w:rPr>
                <w:rFonts w:eastAsia="Arial" w:cs="Times New Roman"/>
                <w:sz w:val="26"/>
                <w:szCs w:val="28"/>
                <w:lang w:val="vi-VN"/>
              </w:rPr>
              <w:t>Không đạt</w:t>
            </w:r>
          </w:p>
        </w:tc>
      </w:tr>
      <w:tr w:rsidR="00FF1BBE" w:rsidRPr="00412E7F" w:rsidTr="00987223">
        <w:tc>
          <w:tcPr>
            <w:tcW w:w="340" w:type="pct"/>
            <w:tcBorders>
              <w:top w:val="single" w:sz="4" w:space="0" w:color="auto"/>
              <w:left w:val="single" w:sz="4" w:space="0" w:color="auto"/>
              <w:bottom w:val="single" w:sz="4" w:space="0" w:color="auto"/>
              <w:right w:val="single" w:sz="4" w:space="0" w:color="auto"/>
            </w:tcBorders>
          </w:tcPr>
          <w:p w:rsidR="00412E7F" w:rsidRPr="00412E7F" w:rsidRDefault="00412E7F" w:rsidP="00412E7F">
            <w:pPr>
              <w:spacing w:before="60" w:after="60" w:line="240" w:lineRule="auto"/>
              <w:jc w:val="center"/>
              <w:rPr>
                <w:rFonts w:eastAsia="Arial" w:cs="Times New Roman"/>
                <w:sz w:val="26"/>
                <w:szCs w:val="28"/>
                <w:lang w:val="vi-VN"/>
              </w:rPr>
            </w:pPr>
            <w:r w:rsidRPr="00412E7F">
              <w:rPr>
                <w:rFonts w:eastAsia="Arial" w:cs="Times New Roman"/>
                <w:sz w:val="26"/>
                <w:szCs w:val="28"/>
                <w:lang w:val="vi-VN"/>
              </w:rPr>
              <w:t>1</w:t>
            </w:r>
          </w:p>
        </w:tc>
        <w:tc>
          <w:tcPr>
            <w:tcW w:w="660" w:type="pct"/>
            <w:tcBorders>
              <w:top w:val="single" w:sz="4" w:space="0" w:color="auto"/>
              <w:left w:val="single" w:sz="4" w:space="0" w:color="auto"/>
              <w:bottom w:val="single" w:sz="4" w:space="0" w:color="auto"/>
              <w:right w:val="single" w:sz="4" w:space="0" w:color="auto"/>
            </w:tcBorders>
          </w:tcPr>
          <w:p w:rsidR="00412E7F" w:rsidRPr="00412E7F" w:rsidRDefault="00FF1BBE" w:rsidP="00342E43">
            <w:pPr>
              <w:spacing w:after="60" w:line="240" w:lineRule="auto"/>
              <w:jc w:val="both"/>
              <w:rPr>
                <w:rFonts w:eastAsia="Arial" w:cs="Times New Roman"/>
                <w:sz w:val="26"/>
                <w:szCs w:val="28"/>
                <w:lang w:val="vi-VN"/>
              </w:rPr>
            </w:pPr>
            <w:r w:rsidRPr="00FF1BBE">
              <w:rPr>
                <w:rFonts w:eastAsia="Arial" w:cs="Times New Roman"/>
                <w:sz w:val="26"/>
                <w:szCs w:val="28"/>
                <w:lang w:val="vi-VN"/>
              </w:rPr>
              <w:t>Đàn hạt nhân vịt Hoà Lan</w:t>
            </w:r>
          </w:p>
        </w:tc>
        <w:tc>
          <w:tcPr>
            <w:tcW w:w="394"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355" w:type="pct"/>
            <w:tcBorders>
              <w:left w:val="single" w:sz="4" w:space="0" w:color="auto"/>
              <w:right w:val="single" w:sz="4" w:space="0" w:color="auto"/>
            </w:tcBorders>
            <w:shd w:val="clear" w:color="auto" w:fill="auto"/>
          </w:tcPr>
          <w:p w:rsidR="00412E7F" w:rsidRPr="00412E7F" w:rsidRDefault="00FF1BBE" w:rsidP="00FB085B">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412E7F" w:rsidRPr="00412E7F" w:rsidRDefault="00FF1BBE" w:rsidP="00FB085B">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412E7F" w:rsidRPr="00412E7F" w:rsidRDefault="00412E7F" w:rsidP="00FB085B">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412E7F" w:rsidRPr="00412E7F" w:rsidRDefault="00FF1BBE" w:rsidP="00FB085B">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412E7F" w:rsidRPr="00412E7F" w:rsidRDefault="00412E7F" w:rsidP="00FB085B">
            <w:pPr>
              <w:spacing w:before="60" w:after="60" w:line="240" w:lineRule="auto"/>
              <w:jc w:val="center"/>
              <w:rPr>
                <w:rFonts w:eastAsia="Arial" w:cs="Times New Roman"/>
                <w:sz w:val="26"/>
                <w:szCs w:val="28"/>
                <w:lang w:val="vi-VN"/>
              </w:rPr>
            </w:pPr>
          </w:p>
        </w:tc>
      </w:tr>
      <w:tr w:rsidR="00FF1BBE" w:rsidRPr="00412E7F" w:rsidTr="00987223">
        <w:tc>
          <w:tcPr>
            <w:tcW w:w="340" w:type="pct"/>
            <w:tcBorders>
              <w:top w:val="single" w:sz="4" w:space="0" w:color="auto"/>
              <w:left w:val="single" w:sz="4" w:space="0" w:color="auto"/>
              <w:bottom w:val="single" w:sz="4" w:space="0" w:color="auto"/>
              <w:right w:val="single" w:sz="4" w:space="0" w:color="auto"/>
            </w:tcBorders>
          </w:tcPr>
          <w:p w:rsidR="00412E7F" w:rsidRPr="00412E7F" w:rsidRDefault="00412E7F" w:rsidP="00412E7F">
            <w:pPr>
              <w:spacing w:before="60" w:after="60" w:line="240" w:lineRule="auto"/>
              <w:jc w:val="center"/>
              <w:rPr>
                <w:rFonts w:eastAsia="Arial" w:cs="Times New Roman"/>
                <w:sz w:val="26"/>
                <w:szCs w:val="28"/>
                <w:lang w:val="vi-VN"/>
              </w:rPr>
            </w:pPr>
            <w:r w:rsidRPr="00412E7F">
              <w:rPr>
                <w:rFonts w:eastAsia="Arial" w:cs="Times New Roman"/>
                <w:sz w:val="26"/>
                <w:szCs w:val="28"/>
                <w:lang w:val="vi-VN"/>
              </w:rPr>
              <w:t>2</w:t>
            </w:r>
          </w:p>
        </w:tc>
        <w:tc>
          <w:tcPr>
            <w:tcW w:w="660" w:type="pct"/>
            <w:tcBorders>
              <w:top w:val="single" w:sz="4" w:space="0" w:color="auto"/>
              <w:left w:val="single" w:sz="4" w:space="0" w:color="auto"/>
              <w:bottom w:val="single" w:sz="4" w:space="0" w:color="auto"/>
              <w:right w:val="single" w:sz="4" w:space="0" w:color="auto"/>
            </w:tcBorders>
          </w:tcPr>
          <w:p w:rsidR="00412E7F" w:rsidRPr="00412E7F" w:rsidRDefault="00FF1BBE" w:rsidP="00342E43">
            <w:pPr>
              <w:spacing w:after="60" w:line="240" w:lineRule="auto"/>
              <w:jc w:val="both"/>
              <w:rPr>
                <w:rFonts w:eastAsia="Arial" w:cs="Times New Roman"/>
                <w:sz w:val="26"/>
                <w:szCs w:val="28"/>
                <w:lang w:val="vi-VN"/>
              </w:rPr>
            </w:pPr>
            <w:r w:rsidRPr="00FF1BBE">
              <w:rPr>
                <w:rFonts w:eastAsia="Arial" w:cs="Times New Roman"/>
                <w:sz w:val="26"/>
                <w:szCs w:val="28"/>
                <w:lang w:val="vi-VN"/>
              </w:rPr>
              <w:t>Đàn sản xuất vịt Hoà Lan</w:t>
            </w:r>
          </w:p>
        </w:tc>
        <w:tc>
          <w:tcPr>
            <w:tcW w:w="394"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355" w:type="pct"/>
            <w:tcBorders>
              <w:left w:val="single" w:sz="4" w:space="0" w:color="auto"/>
              <w:right w:val="single" w:sz="4" w:space="0" w:color="auto"/>
            </w:tcBorders>
            <w:shd w:val="clear" w:color="auto" w:fill="auto"/>
          </w:tcPr>
          <w:p w:rsidR="00412E7F" w:rsidRPr="00412E7F" w:rsidRDefault="00FF1BBE" w:rsidP="00FB085B">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412E7F" w:rsidRPr="00412E7F" w:rsidRDefault="00FF1BBE" w:rsidP="00FB085B">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412E7F" w:rsidRPr="00412E7F" w:rsidRDefault="00412E7F" w:rsidP="00FB085B">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412E7F" w:rsidRPr="00412E7F" w:rsidRDefault="00412E7F" w:rsidP="00FB085B">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412E7F" w:rsidRPr="00412E7F" w:rsidRDefault="00FF1BBE" w:rsidP="00FB085B">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412E7F" w:rsidRPr="00412E7F" w:rsidRDefault="00412E7F" w:rsidP="00FB085B">
            <w:pPr>
              <w:spacing w:before="60" w:after="60" w:line="240" w:lineRule="auto"/>
              <w:jc w:val="center"/>
              <w:rPr>
                <w:rFonts w:eastAsia="Arial" w:cs="Times New Roman"/>
                <w:sz w:val="26"/>
                <w:szCs w:val="28"/>
                <w:lang w:val="vi-VN"/>
              </w:rPr>
            </w:pPr>
          </w:p>
        </w:tc>
      </w:tr>
      <w:tr w:rsidR="00FF1BBE" w:rsidRPr="00412E7F" w:rsidTr="00987223">
        <w:tc>
          <w:tcPr>
            <w:tcW w:w="340" w:type="pct"/>
            <w:shd w:val="clear" w:color="auto" w:fill="auto"/>
          </w:tcPr>
          <w:p w:rsidR="00FF1BBE" w:rsidRPr="00D01DDE" w:rsidRDefault="00987223" w:rsidP="00812E0E">
            <w:pPr>
              <w:widowControl w:val="0"/>
              <w:spacing w:before="60" w:after="60" w:line="240" w:lineRule="auto"/>
              <w:jc w:val="center"/>
              <w:rPr>
                <w:sz w:val="26"/>
                <w:szCs w:val="26"/>
              </w:rPr>
            </w:pPr>
            <w:r>
              <w:rPr>
                <w:sz w:val="26"/>
                <w:szCs w:val="26"/>
              </w:rPr>
              <w:t>3</w:t>
            </w:r>
          </w:p>
        </w:tc>
        <w:tc>
          <w:tcPr>
            <w:tcW w:w="660" w:type="pct"/>
            <w:shd w:val="clear" w:color="auto" w:fill="auto"/>
          </w:tcPr>
          <w:p w:rsidR="00FF1BBE" w:rsidRPr="00D01DDE" w:rsidRDefault="00FF1BBE" w:rsidP="00342E43">
            <w:pPr>
              <w:widowControl w:val="0"/>
              <w:snapToGrid w:val="0"/>
              <w:spacing w:after="60" w:line="240" w:lineRule="auto"/>
              <w:jc w:val="both"/>
              <w:rPr>
                <w:iCs/>
                <w:sz w:val="26"/>
                <w:szCs w:val="26"/>
              </w:rPr>
            </w:pPr>
            <w:r w:rsidRPr="00D01DDE">
              <w:rPr>
                <w:iCs/>
                <w:sz w:val="26"/>
                <w:szCs w:val="26"/>
                <w:lang w:val="vi-VN"/>
              </w:rPr>
              <w:t xml:space="preserve">Tiêu chuẩn cơ sở đàn </w:t>
            </w:r>
            <w:r w:rsidRPr="00D01DDE">
              <w:rPr>
                <w:iCs/>
                <w:sz w:val="26"/>
                <w:szCs w:val="26"/>
                <w:lang w:val="vi-VN"/>
              </w:rPr>
              <w:lastRenderedPageBreak/>
              <w:t xml:space="preserve">hạt nhân </w:t>
            </w:r>
            <w:r w:rsidRPr="00D01DDE">
              <w:rPr>
                <w:iCs/>
                <w:sz w:val="26"/>
                <w:szCs w:val="26"/>
              </w:rPr>
              <w:t>vịt Hòa Lan</w:t>
            </w:r>
          </w:p>
        </w:tc>
        <w:tc>
          <w:tcPr>
            <w:tcW w:w="394" w:type="pct"/>
            <w:shd w:val="clear" w:color="auto" w:fill="auto"/>
          </w:tcPr>
          <w:p w:rsidR="00FF1BBE" w:rsidRPr="00D01DDE" w:rsidRDefault="00FF1BBE" w:rsidP="00812E0E">
            <w:pPr>
              <w:widowControl w:val="0"/>
              <w:snapToGrid w:val="0"/>
              <w:spacing w:before="60" w:after="60" w:line="240" w:lineRule="auto"/>
              <w:jc w:val="center"/>
              <w:rPr>
                <w:iCs/>
                <w:sz w:val="26"/>
                <w:szCs w:val="26"/>
                <w:lang w:val="vi-VN"/>
              </w:rPr>
            </w:pPr>
          </w:p>
        </w:tc>
        <w:tc>
          <w:tcPr>
            <w:tcW w:w="355"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r>
      <w:tr w:rsidR="00FF1BBE" w:rsidRPr="00412E7F" w:rsidTr="00987223">
        <w:tc>
          <w:tcPr>
            <w:tcW w:w="340" w:type="pct"/>
            <w:shd w:val="clear" w:color="auto" w:fill="auto"/>
          </w:tcPr>
          <w:p w:rsidR="00FF1BBE" w:rsidRPr="00D01DDE" w:rsidRDefault="00987223" w:rsidP="00812E0E">
            <w:pPr>
              <w:widowControl w:val="0"/>
              <w:spacing w:before="60" w:after="60" w:line="240" w:lineRule="auto"/>
              <w:jc w:val="center"/>
              <w:rPr>
                <w:sz w:val="26"/>
                <w:szCs w:val="26"/>
              </w:rPr>
            </w:pPr>
            <w:r>
              <w:rPr>
                <w:sz w:val="26"/>
                <w:szCs w:val="26"/>
              </w:rPr>
              <w:t>4</w:t>
            </w:r>
          </w:p>
        </w:tc>
        <w:tc>
          <w:tcPr>
            <w:tcW w:w="660" w:type="pct"/>
            <w:shd w:val="clear" w:color="auto" w:fill="auto"/>
          </w:tcPr>
          <w:p w:rsidR="00FF1BBE" w:rsidRPr="00D01DDE" w:rsidRDefault="00FF1BBE" w:rsidP="00342E43">
            <w:pPr>
              <w:widowControl w:val="0"/>
              <w:snapToGrid w:val="0"/>
              <w:spacing w:after="60" w:line="240" w:lineRule="auto"/>
              <w:jc w:val="both"/>
              <w:rPr>
                <w:iCs/>
                <w:sz w:val="26"/>
                <w:szCs w:val="26"/>
              </w:rPr>
            </w:pPr>
            <w:r w:rsidRPr="00D01DDE">
              <w:rPr>
                <w:iCs/>
                <w:sz w:val="26"/>
                <w:szCs w:val="26"/>
                <w:lang w:val="vi-VN"/>
              </w:rPr>
              <w:t xml:space="preserve">Tiêu chuẩn cơ sở đàn sản xuất </w:t>
            </w:r>
            <w:r w:rsidRPr="00D01DDE">
              <w:rPr>
                <w:iCs/>
                <w:sz w:val="26"/>
                <w:szCs w:val="26"/>
              </w:rPr>
              <w:t>vịt Hòa Lan</w:t>
            </w:r>
          </w:p>
        </w:tc>
        <w:tc>
          <w:tcPr>
            <w:tcW w:w="394" w:type="pct"/>
            <w:shd w:val="clear" w:color="auto" w:fill="auto"/>
          </w:tcPr>
          <w:p w:rsidR="00FF1BBE" w:rsidRPr="00D01DDE" w:rsidRDefault="00FF1BBE" w:rsidP="00812E0E">
            <w:pPr>
              <w:widowControl w:val="0"/>
              <w:snapToGrid w:val="0"/>
              <w:spacing w:before="60" w:after="60" w:line="240" w:lineRule="auto"/>
              <w:jc w:val="center"/>
              <w:rPr>
                <w:iCs/>
                <w:sz w:val="26"/>
                <w:szCs w:val="26"/>
                <w:lang w:val="vi-VN"/>
              </w:rPr>
            </w:pPr>
          </w:p>
        </w:tc>
        <w:tc>
          <w:tcPr>
            <w:tcW w:w="355"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r>
      <w:tr w:rsidR="00FF1BBE" w:rsidRPr="00412E7F" w:rsidTr="00987223">
        <w:tc>
          <w:tcPr>
            <w:tcW w:w="340" w:type="pct"/>
            <w:shd w:val="clear" w:color="auto" w:fill="auto"/>
          </w:tcPr>
          <w:p w:rsidR="00FF1BBE" w:rsidRPr="00D01DDE" w:rsidRDefault="00987223" w:rsidP="00812E0E">
            <w:pPr>
              <w:widowControl w:val="0"/>
              <w:spacing w:before="60" w:after="60" w:line="240" w:lineRule="auto"/>
              <w:jc w:val="center"/>
              <w:rPr>
                <w:sz w:val="26"/>
                <w:szCs w:val="26"/>
              </w:rPr>
            </w:pPr>
            <w:r>
              <w:rPr>
                <w:sz w:val="26"/>
                <w:szCs w:val="26"/>
              </w:rPr>
              <w:t>5</w:t>
            </w:r>
          </w:p>
        </w:tc>
        <w:tc>
          <w:tcPr>
            <w:tcW w:w="660" w:type="pct"/>
            <w:shd w:val="clear" w:color="auto" w:fill="auto"/>
          </w:tcPr>
          <w:p w:rsidR="00FF1BBE" w:rsidRPr="00D01DDE" w:rsidRDefault="00FF1BBE" w:rsidP="00342E43">
            <w:pPr>
              <w:widowControl w:val="0"/>
              <w:spacing w:after="60" w:line="240" w:lineRule="auto"/>
              <w:jc w:val="both"/>
              <w:rPr>
                <w:sz w:val="26"/>
                <w:szCs w:val="26"/>
              </w:rPr>
            </w:pPr>
            <w:r w:rsidRPr="00D01DDE">
              <w:rPr>
                <w:sz w:val="26"/>
                <w:szCs w:val="26"/>
              </w:rPr>
              <w:t>Quy trình chọn đàn hạt nhân vịt Hòa Lan</w:t>
            </w:r>
          </w:p>
        </w:tc>
        <w:tc>
          <w:tcPr>
            <w:tcW w:w="394" w:type="pct"/>
            <w:shd w:val="clear" w:color="auto" w:fill="auto"/>
          </w:tcPr>
          <w:p w:rsidR="00FF1BBE" w:rsidRPr="00D01DDE" w:rsidRDefault="00FF1BBE" w:rsidP="00812E0E">
            <w:pPr>
              <w:widowControl w:val="0"/>
              <w:spacing w:before="60" w:after="60" w:line="240" w:lineRule="auto"/>
              <w:jc w:val="center"/>
              <w:rPr>
                <w:sz w:val="26"/>
                <w:szCs w:val="26"/>
              </w:rPr>
            </w:pPr>
          </w:p>
        </w:tc>
        <w:tc>
          <w:tcPr>
            <w:tcW w:w="355"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r>
      <w:tr w:rsidR="00FF1BBE" w:rsidRPr="00412E7F" w:rsidTr="00987223">
        <w:tc>
          <w:tcPr>
            <w:tcW w:w="340" w:type="pct"/>
            <w:shd w:val="clear" w:color="auto" w:fill="auto"/>
          </w:tcPr>
          <w:p w:rsidR="00FF1BBE" w:rsidRPr="00D01DDE" w:rsidRDefault="00987223" w:rsidP="00812E0E">
            <w:pPr>
              <w:widowControl w:val="0"/>
              <w:spacing w:before="60" w:after="60" w:line="240" w:lineRule="auto"/>
              <w:jc w:val="center"/>
              <w:rPr>
                <w:sz w:val="26"/>
                <w:szCs w:val="26"/>
              </w:rPr>
            </w:pPr>
            <w:r>
              <w:rPr>
                <w:sz w:val="26"/>
                <w:szCs w:val="26"/>
              </w:rPr>
              <w:t>6</w:t>
            </w:r>
          </w:p>
        </w:tc>
        <w:tc>
          <w:tcPr>
            <w:tcW w:w="660" w:type="pct"/>
            <w:shd w:val="clear" w:color="auto" w:fill="auto"/>
          </w:tcPr>
          <w:p w:rsidR="00FF1BBE" w:rsidRPr="00D01DDE" w:rsidRDefault="00FF1BBE" w:rsidP="00342E43">
            <w:pPr>
              <w:widowControl w:val="0"/>
              <w:spacing w:after="60" w:line="240" w:lineRule="auto"/>
              <w:jc w:val="both"/>
              <w:rPr>
                <w:sz w:val="26"/>
                <w:szCs w:val="26"/>
              </w:rPr>
            </w:pPr>
            <w:r w:rsidRPr="00D01DDE">
              <w:rPr>
                <w:sz w:val="26"/>
                <w:szCs w:val="26"/>
              </w:rPr>
              <w:t>Quy trình chăn nuôi vịt Hòa Lan sinh sản</w:t>
            </w:r>
          </w:p>
        </w:tc>
        <w:tc>
          <w:tcPr>
            <w:tcW w:w="394" w:type="pct"/>
            <w:shd w:val="clear" w:color="auto" w:fill="auto"/>
          </w:tcPr>
          <w:p w:rsidR="00FF1BBE" w:rsidRPr="00D01DDE" w:rsidRDefault="00FF1BBE" w:rsidP="00812E0E">
            <w:pPr>
              <w:widowControl w:val="0"/>
              <w:spacing w:before="60" w:after="60" w:line="240" w:lineRule="auto"/>
              <w:jc w:val="center"/>
              <w:rPr>
                <w:sz w:val="26"/>
                <w:szCs w:val="26"/>
              </w:rPr>
            </w:pPr>
          </w:p>
        </w:tc>
        <w:tc>
          <w:tcPr>
            <w:tcW w:w="355"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r>
      <w:tr w:rsidR="00FF1BBE" w:rsidRPr="00412E7F" w:rsidTr="00987223">
        <w:tc>
          <w:tcPr>
            <w:tcW w:w="340" w:type="pct"/>
            <w:shd w:val="clear" w:color="auto" w:fill="auto"/>
          </w:tcPr>
          <w:p w:rsidR="00FF1BBE" w:rsidRPr="00D01DDE" w:rsidRDefault="00987223" w:rsidP="00812E0E">
            <w:pPr>
              <w:widowControl w:val="0"/>
              <w:spacing w:before="60" w:after="60" w:line="240" w:lineRule="auto"/>
              <w:jc w:val="center"/>
              <w:rPr>
                <w:sz w:val="26"/>
                <w:szCs w:val="26"/>
              </w:rPr>
            </w:pPr>
            <w:r>
              <w:rPr>
                <w:sz w:val="26"/>
                <w:szCs w:val="26"/>
              </w:rPr>
              <w:t>7</w:t>
            </w:r>
          </w:p>
        </w:tc>
        <w:tc>
          <w:tcPr>
            <w:tcW w:w="660" w:type="pct"/>
            <w:shd w:val="clear" w:color="auto" w:fill="auto"/>
          </w:tcPr>
          <w:p w:rsidR="00FF1BBE" w:rsidRPr="00D01DDE" w:rsidRDefault="00FF1BBE" w:rsidP="00342E43">
            <w:pPr>
              <w:widowControl w:val="0"/>
              <w:spacing w:after="60" w:line="240" w:lineRule="auto"/>
              <w:jc w:val="both"/>
              <w:rPr>
                <w:sz w:val="26"/>
                <w:szCs w:val="26"/>
              </w:rPr>
            </w:pPr>
            <w:r w:rsidRPr="00D01DDE">
              <w:rPr>
                <w:sz w:val="26"/>
                <w:szCs w:val="26"/>
              </w:rPr>
              <w:t>Báo cáo đặc điểm ngoại hình và khả năng sản xuất của vịt Hòa Lan</w:t>
            </w:r>
          </w:p>
        </w:tc>
        <w:tc>
          <w:tcPr>
            <w:tcW w:w="394" w:type="pct"/>
            <w:shd w:val="clear" w:color="auto" w:fill="auto"/>
          </w:tcPr>
          <w:p w:rsidR="00FF1BBE" w:rsidRPr="00D01DDE" w:rsidRDefault="00FF1BBE" w:rsidP="00812E0E">
            <w:pPr>
              <w:widowControl w:val="0"/>
              <w:spacing w:before="60" w:after="60" w:line="240" w:lineRule="auto"/>
              <w:jc w:val="center"/>
              <w:rPr>
                <w:sz w:val="26"/>
                <w:szCs w:val="26"/>
              </w:rPr>
            </w:pPr>
          </w:p>
        </w:tc>
        <w:tc>
          <w:tcPr>
            <w:tcW w:w="355"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r>
      <w:tr w:rsidR="00FF1BBE" w:rsidRPr="00412E7F" w:rsidTr="00987223">
        <w:tc>
          <w:tcPr>
            <w:tcW w:w="340" w:type="pct"/>
            <w:shd w:val="clear" w:color="auto" w:fill="auto"/>
          </w:tcPr>
          <w:p w:rsidR="00FF1BBE" w:rsidRPr="00D01DDE" w:rsidRDefault="00987223" w:rsidP="00812E0E">
            <w:pPr>
              <w:widowControl w:val="0"/>
              <w:spacing w:before="60" w:after="60" w:line="240" w:lineRule="auto"/>
              <w:jc w:val="center"/>
              <w:rPr>
                <w:sz w:val="26"/>
                <w:szCs w:val="26"/>
              </w:rPr>
            </w:pPr>
            <w:r>
              <w:rPr>
                <w:sz w:val="26"/>
                <w:szCs w:val="26"/>
              </w:rPr>
              <w:t>8</w:t>
            </w:r>
          </w:p>
        </w:tc>
        <w:tc>
          <w:tcPr>
            <w:tcW w:w="660" w:type="pct"/>
            <w:shd w:val="clear" w:color="auto" w:fill="auto"/>
          </w:tcPr>
          <w:p w:rsidR="00FF1BBE" w:rsidRPr="00D01DDE" w:rsidRDefault="00FF1BBE" w:rsidP="00342E43">
            <w:pPr>
              <w:widowControl w:val="0"/>
              <w:spacing w:after="60" w:line="240" w:lineRule="auto"/>
              <w:jc w:val="both"/>
              <w:rPr>
                <w:sz w:val="26"/>
                <w:szCs w:val="26"/>
              </w:rPr>
            </w:pPr>
            <w:r w:rsidRPr="00D01DDE">
              <w:rPr>
                <w:sz w:val="26"/>
                <w:szCs w:val="26"/>
              </w:rPr>
              <w:t>Báo cáo kết quả phân tích ADN giống vịt Hòa Lan</w:t>
            </w:r>
          </w:p>
        </w:tc>
        <w:tc>
          <w:tcPr>
            <w:tcW w:w="394" w:type="pct"/>
            <w:shd w:val="clear" w:color="auto" w:fill="auto"/>
          </w:tcPr>
          <w:p w:rsidR="00FF1BBE" w:rsidRPr="00D01DDE" w:rsidRDefault="00FF1BBE" w:rsidP="00812E0E">
            <w:pPr>
              <w:widowControl w:val="0"/>
              <w:spacing w:before="60" w:after="60" w:line="240" w:lineRule="auto"/>
              <w:jc w:val="center"/>
              <w:rPr>
                <w:sz w:val="26"/>
                <w:szCs w:val="26"/>
              </w:rPr>
            </w:pPr>
          </w:p>
        </w:tc>
        <w:tc>
          <w:tcPr>
            <w:tcW w:w="355"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6"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27" w:type="pct"/>
            <w:tcBorders>
              <w:left w:val="single" w:sz="4" w:space="0" w:color="auto"/>
              <w:right w:val="single" w:sz="4" w:space="0" w:color="auto"/>
            </w:tcBorders>
            <w:shd w:val="clear" w:color="auto" w:fill="auto"/>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05" w:type="pct"/>
            <w:tcBorders>
              <w:left w:val="single" w:sz="4" w:space="0" w:color="auto"/>
              <w:right w:val="single" w:sz="4" w:space="0" w:color="auto"/>
            </w:tcBorders>
            <w:shd w:val="clear" w:color="auto" w:fill="auto"/>
          </w:tcPr>
          <w:p w:rsidR="00FF1BBE" w:rsidRPr="00412E7F" w:rsidRDefault="00FF1BBE" w:rsidP="00812E0E">
            <w:pPr>
              <w:spacing w:before="60" w:after="60" w:line="240" w:lineRule="auto"/>
              <w:jc w:val="center"/>
              <w:rPr>
                <w:rFonts w:eastAsia="Arial" w:cs="Times New Roman"/>
                <w:sz w:val="26"/>
                <w:szCs w:val="28"/>
                <w:lang w:val="vi-VN"/>
              </w:rPr>
            </w:pPr>
          </w:p>
        </w:tc>
        <w:tc>
          <w:tcPr>
            <w:tcW w:w="434" w:type="pct"/>
            <w:tcBorders>
              <w:left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c>
          <w:tcPr>
            <w:tcW w:w="422" w:type="pct"/>
            <w:tcBorders>
              <w:left w:val="single" w:sz="4" w:space="0" w:color="auto"/>
              <w:right w:val="single" w:sz="4" w:space="0" w:color="auto"/>
            </w:tcBorders>
          </w:tcPr>
          <w:p w:rsidR="00FF1BBE" w:rsidRPr="00FF1BBE" w:rsidRDefault="00FF1BBE" w:rsidP="00812E0E">
            <w:pPr>
              <w:spacing w:before="60" w:after="60" w:line="240" w:lineRule="auto"/>
              <w:jc w:val="center"/>
              <w:rPr>
                <w:rFonts w:eastAsia="Arial" w:cs="Times New Roman"/>
                <w:sz w:val="26"/>
                <w:szCs w:val="28"/>
              </w:rPr>
            </w:pPr>
            <w:r>
              <w:rPr>
                <w:rFonts w:eastAsia="Arial" w:cs="Times New Roman"/>
                <w:sz w:val="26"/>
                <w:szCs w:val="28"/>
              </w:rPr>
              <w:t>x</w:t>
            </w:r>
          </w:p>
        </w:tc>
        <w:tc>
          <w:tcPr>
            <w:tcW w:w="533" w:type="pct"/>
            <w:tcBorders>
              <w:top w:val="single" w:sz="4" w:space="0" w:color="auto"/>
              <w:left w:val="single" w:sz="4" w:space="0" w:color="auto"/>
              <w:bottom w:val="single" w:sz="4" w:space="0" w:color="auto"/>
              <w:right w:val="single" w:sz="4" w:space="0" w:color="auto"/>
            </w:tcBorders>
          </w:tcPr>
          <w:p w:rsidR="00FF1BBE" w:rsidRPr="00412E7F" w:rsidRDefault="00FF1BBE" w:rsidP="00812E0E">
            <w:pPr>
              <w:spacing w:before="60" w:after="60" w:line="240" w:lineRule="auto"/>
              <w:jc w:val="center"/>
              <w:rPr>
                <w:rFonts w:eastAsia="Arial" w:cs="Times New Roman"/>
                <w:sz w:val="26"/>
                <w:szCs w:val="28"/>
                <w:lang w:val="vi-VN"/>
              </w:rPr>
            </w:pPr>
          </w:p>
        </w:tc>
      </w:tr>
    </w:tbl>
    <w:p w:rsidR="00412E7F" w:rsidRPr="00412E7F" w:rsidRDefault="00412E7F" w:rsidP="00412E7F">
      <w:pPr>
        <w:spacing w:after="0" w:line="240" w:lineRule="auto"/>
        <w:jc w:val="both"/>
        <w:rPr>
          <w:rFonts w:eastAsia="Arial" w:cs="Times New Roman"/>
          <w:bCs/>
          <w:szCs w:val="28"/>
          <w:lang w:val="pt-BR"/>
        </w:rPr>
      </w:pPr>
    </w:p>
    <w:p w:rsidR="00412E7F" w:rsidRPr="00812E0E" w:rsidRDefault="00412E7F" w:rsidP="00412E7F">
      <w:pPr>
        <w:spacing w:after="0" w:line="360" w:lineRule="auto"/>
        <w:ind w:firstLine="720"/>
        <w:jc w:val="both"/>
        <w:rPr>
          <w:rFonts w:eastAsia="Arial" w:cs="Times New Roman"/>
          <w:spacing w:val="-2"/>
          <w:sz w:val="26"/>
          <w:szCs w:val="26"/>
          <w:lang w:val="vi-VN"/>
        </w:rPr>
      </w:pPr>
      <w:r w:rsidRPr="00812E0E">
        <w:rPr>
          <w:rFonts w:eastAsia="Arial" w:cs="Times New Roman"/>
          <w:bCs/>
          <w:spacing w:val="-2"/>
          <w:sz w:val="26"/>
          <w:szCs w:val="26"/>
          <w:lang w:val="pt-BR"/>
        </w:rPr>
        <w:t>1.2. Danh mục s</w:t>
      </w:r>
      <w:r w:rsidRPr="00812E0E">
        <w:rPr>
          <w:rFonts w:eastAsia="Arial" w:cs="Times New Roman"/>
          <w:bCs/>
          <w:spacing w:val="-2"/>
          <w:sz w:val="26"/>
          <w:szCs w:val="26"/>
          <w:lang w:val="vi-VN"/>
        </w:rPr>
        <w:t xml:space="preserve">ản phẩm khoa học </w:t>
      </w:r>
      <w:r w:rsidRPr="00812E0E">
        <w:rPr>
          <w:rFonts w:eastAsia="Arial" w:cs="Times New Roman"/>
          <w:spacing w:val="-2"/>
          <w:sz w:val="26"/>
          <w:szCs w:val="26"/>
          <w:lang w:val="vi-VN"/>
        </w:rPr>
        <w:t xml:space="preserve">dự kiến ứng dụng, </w:t>
      </w:r>
      <w:r w:rsidRPr="00812E0E">
        <w:rPr>
          <w:rFonts w:eastAsia="Arial" w:cs="Times New Roman"/>
          <w:bCs/>
          <w:spacing w:val="-2"/>
          <w:sz w:val="26"/>
          <w:szCs w:val="26"/>
          <w:lang w:val="vi-VN"/>
        </w:rPr>
        <w:t>chuyển giao</w:t>
      </w:r>
      <w:r w:rsidRPr="00812E0E">
        <w:rPr>
          <w:rFonts w:eastAsia="Arial" w:cs="Times New Roman"/>
          <w:spacing w:val="-2"/>
          <w:sz w:val="26"/>
          <w:szCs w:val="26"/>
          <w:lang w:val="vi-VN"/>
        </w:rPr>
        <w:t xml:space="preserve"> (nếu có):</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2798"/>
        <w:gridCol w:w="1903"/>
        <w:gridCol w:w="2427"/>
        <w:gridCol w:w="1413"/>
      </w:tblGrid>
      <w:tr w:rsidR="00412E7F" w:rsidRPr="00812E0E" w:rsidTr="005541D1">
        <w:tc>
          <w:tcPr>
            <w:tcW w:w="363" w:type="pct"/>
            <w:tcBorders>
              <w:top w:val="single" w:sz="4" w:space="0" w:color="auto"/>
              <w:left w:val="single" w:sz="4" w:space="0" w:color="auto"/>
              <w:bottom w:val="single" w:sz="4" w:space="0" w:color="auto"/>
              <w:right w:val="single" w:sz="4" w:space="0" w:color="auto"/>
            </w:tcBorders>
          </w:tcPr>
          <w:p w:rsidR="00412E7F" w:rsidRPr="00812E0E" w:rsidRDefault="00412E7F" w:rsidP="00412E7F">
            <w:pPr>
              <w:spacing w:after="0" w:line="240" w:lineRule="auto"/>
              <w:jc w:val="center"/>
              <w:rPr>
                <w:rFonts w:eastAsia="Arial" w:cs="Times New Roman"/>
                <w:b/>
                <w:sz w:val="26"/>
                <w:szCs w:val="26"/>
                <w:lang w:val="vi-VN"/>
              </w:rPr>
            </w:pPr>
            <w:r w:rsidRPr="00812E0E">
              <w:rPr>
                <w:rFonts w:eastAsia="Arial" w:cs="Times New Roman"/>
                <w:b/>
                <w:sz w:val="26"/>
                <w:szCs w:val="26"/>
                <w:lang w:val="vi-VN"/>
              </w:rPr>
              <w:t>Số TT</w:t>
            </w:r>
          </w:p>
        </w:tc>
        <w:tc>
          <w:tcPr>
            <w:tcW w:w="1519" w:type="pct"/>
            <w:tcBorders>
              <w:top w:val="single" w:sz="4" w:space="0" w:color="auto"/>
              <w:left w:val="single" w:sz="4" w:space="0" w:color="auto"/>
              <w:bottom w:val="single" w:sz="4" w:space="0" w:color="auto"/>
              <w:right w:val="single" w:sz="4" w:space="0" w:color="auto"/>
            </w:tcBorders>
          </w:tcPr>
          <w:p w:rsidR="00412E7F" w:rsidRPr="00812E0E" w:rsidRDefault="00412E7F" w:rsidP="00412E7F">
            <w:pPr>
              <w:spacing w:after="0" w:line="240" w:lineRule="auto"/>
              <w:jc w:val="center"/>
              <w:rPr>
                <w:rFonts w:eastAsia="Arial" w:cs="Times New Roman"/>
                <w:b/>
                <w:sz w:val="26"/>
                <w:szCs w:val="26"/>
                <w:lang w:val="vi-VN"/>
              </w:rPr>
            </w:pPr>
            <w:r w:rsidRPr="00812E0E">
              <w:rPr>
                <w:rFonts w:eastAsia="Arial" w:cs="Times New Roman"/>
                <w:b/>
                <w:sz w:val="26"/>
                <w:szCs w:val="26"/>
                <w:lang w:val="vi-VN"/>
              </w:rPr>
              <w:t xml:space="preserve">Tên sản phẩm </w:t>
            </w:r>
          </w:p>
        </w:tc>
        <w:tc>
          <w:tcPr>
            <w:tcW w:w="1033" w:type="pct"/>
            <w:tcBorders>
              <w:top w:val="single" w:sz="4" w:space="0" w:color="auto"/>
              <w:left w:val="single" w:sz="4" w:space="0" w:color="auto"/>
              <w:bottom w:val="single" w:sz="4" w:space="0" w:color="auto"/>
              <w:right w:val="single" w:sz="4" w:space="0" w:color="auto"/>
            </w:tcBorders>
          </w:tcPr>
          <w:p w:rsidR="00412E7F" w:rsidRPr="00812E0E" w:rsidRDefault="00412E7F" w:rsidP="00412E7F">
            <w:pPr>
              <w:spacing w:after="0" w:line="240" w:lineRule="auto"/>
              <w:jc w:val="center"/>
              <w:rPr>
                <w:rFonts w:eastAsia="Arial" w:cs="Times New Roman"/>
                <w:b/>
                <w:sz w:val="26"/>
                <w:szCs w:val="26"/>
                <w:lang w:val="vi-VN"/>
              </w:rPr>
            </w:pPr>
            <w:r w:rsidRPr="00812E0E">
              <w:rPr>
                <w:rFonts w:eastAsia="Arial" w:cs="Times New Roman"/>
                <w:b/>
                <w:sz w:val="26"/>
                <w:szCs w:val="26"/>
                <w:lang w:val="vi-VN"/>
              </w:rPr>
              <w:t>Thời gian dự kiến ứng dụng</w:t>
            </w:r>
          </w:p>
        </w:tc>
        <w:tc>
          <w:tcPr>
            <w:tcW w:w="1318" w:type="pct"/>
            <w:tcBorders>
              <w:top w:val="single" w:sz="4" w:space="0" w:color="auto"/>
              <w:left w:val="single" w:sz="4" w:space="0" w:color="auto"/>
              <w:bottom w:val="single" w:sz="4" w:space="0" w:color="auto"/>
              <w:right w:val="single" w:sz="4" w:space="0" w:color="auto"/>
            </w:tcBorders>
          </w:tcPr>
          <w:p w:rsidR="00412E7F" w:rsidRPr="00812E0E" w:rsidRDefault="00412E7F" w:rsidP="00412E7F">
            <w:pPr>
              <w:spacing w:after="0" w:line="240" w:lineRule="auto"/>
              <w:jc w:val="center"/>
              <w:rPr>
                <w:rFonts w:eastAsia="Arial" w:cs="Times New Roman"/>
                <w:b/>
                <w:sz w:val="26"/>
                <w:szCs w:val="26"/>
                <w:lang w:val="vi-VN"/>
              </w:rPr>
            </w:pPr>
            <w:r w:rsidRPr="00812E0E">
              <w:rPr>
                <w:rFonts w:eastAsia="Arial" w:cs="Times New Roman"/>
                <w:b/>
                <w:sz w:val="26"/>
                <w:szCs w:val="26"/>
                <w:lang w:val="vi-VN"/>
              </w:rPr>
              <w:t>Cơ quan dự kiến ứng dụng</w:t>
            </w:r>
          </w:p>
        </w:tc>
        <w:tc>
          <w:tcPr>
            <w:tcW w:w="768" w:type="pct"/>
            <w:tcBorders>
              <w:top w:val="single" w:sz="4" w:space="0" w:color="auto"/>
              <w:left w:val="single" w:sz="4" w:space="0" w:color="auto"/>
              <w:bottom w:val="single" w:sz="4" w:space="0" w:color="auto"/>
              <w:right w:val="single" w:sz="4" w:space="0" w:color="auto"/>
            </w:tcBorders>
          </w:tcPr>
          <w:p w:rsidR="00412E7F" w:rsidRPr="00812E0E" w:rsidRDefault="00412E7F" w:rsidP="00412E7F">
            <w:pPr>
              <w:spacing w:after="0" w:line="240" w:lineRule="auto"/>
              <w:jc w:val="center"/>
              <w:rPr>
                <w:rFonts w:eastAsia="Arial" w:cs="Times New Roman"/>
                <w:b/>
                <w:sz w:val="26"/>
                <w:szCs w:val="26"/>
                <w:lang w:val="vi-VN"/>
              </w:rPr>
            </w:pPr>
            <w:r w:rsidRPr="00812E0E">
              <w:rPr>
                <w:rFonts w:eastAsia="Arial" w:cs="Times New Roman"/>
                <w:b/>
                <w:sz w:val="26"/>
                <w:szCs w:val="26"/>
                <w:lang w:val="vi-VN"/>
              </w:rPr>
              <w:t>Ghi chú</w:t>
            </w:r>
          </w:p>
        </w:tc>
      </w:tr>
      <w:tr w:rsidR="00AA0DB1" w:rsidRPr="00812E0E" w:rsidTr="005541D1">
        <w:tc>
          <w:tcPr>
            <w:tcW w:w="363" w:type="pct"/>
            <w:tcBorders>
              <w:top w:val="single" w:sz="4" w:space="0" w:color="auto"/>
              <w:left w:val="single" w:sz="4" w:space="0" w:color="auto"/>
              <w:bottom w:val="single" w:sz="4" w:space="0" w:color="auto"/>
              <w:right w:val="single" w:sz="4" w:space="0" w:color="auto"/>
            </w:tcBorders>
          </w:tcPr>
          <w:p w:rsidR="00AA0DB1" w:rsidRPr="00812E0E" w:rsidRDefault="00AA0DB1" w:rsidP="00050648">
            <w:pPr>
              <w:spacing w:before="60" w:after="60" w:line="240" w:lineRule="auto"/>
              <w:jc w:val="center"/>
              <w:rPr>
                <w:rFonts w:eastAsia="Arial" w:cs="Times New Roman"/>
                <w:sz w:val="26"/>
                <w:szCs w:val="26"/>
                <w:lang w:val="vi-VN"/>
              </w:rPr>
            </w:pPr>
            <w:r w:rsidRPr="00812E0E">
              <w:rPr>
                <w:rFonts w:eastAsia="Arial" w:cs="Times New Roman"/>
                <w:sz w:val="26"/>
                <w:szCs w:val="26"/>
                <w:lang w:val="vi-VN"/>
              </w:rPr>
              <w:t>1</w:t>
            </w:r>
          </w:p>
        </w:tc>
        <w:tc>
          <w:tcPr>
            <w:tcW w:w="1519" w:type="pct"/>
            <w:tcBorders>
              <w:top w:val="single" w:sz="4" w:space="0" w:color="auto"/>
              <w:left w:val="single" w:sz="4" w:space="0" w:color="auto"/>
              <w:bottom w:val="single" w:sz="4" w:space="0" w:color="auto"/>
              <w:right w:val="single" w:sz="4" w:space="0" w:color="auto"/>
            </w:tcBorders>
          </w:tcPr>
          <w:p w:rsidR="00AA0DB1" w:rsidRPr="00412E7F" w:rsidRDefault="00AA0DB1" w:rsidP="00050648">
            <w:pPr>
              <w:spacing w:before="60" w:after="60" w:line="240" w:lineRule="auto"/>
              <w:rPr>
                <w:rFonts w:eastAsia="Arial" w:cs="Times New Roman"/>
                <w:sz w:val="26"/>
                <w:szCs w:val="28"/>
                <w:lang w:val="vi-VN"/>
              </w:rPr>
            </w:pPr>
            <w:r w:rsidRPr="00FF1BBE">
              <w:rPr>
                <w:rFonts w:eastAsia="Arial" w:cs="Times New Roman"/>
                <w:sz w:val="26"/>
                <w:szCs w:val="28"/>
                <w:lang w:val="vi-VN"/>
              </w:rPr>
              <w:t>Đàn hạt nhân vịt Hoà Lan</w:t>
            </w:r>
          </w:p>
        </w:tc>
        <w:tc>
          <w:tcPr>
            <w:tcW w:w="1033" w:type="pct"/>
            <w:tcBorders>
              <w:top w:val="single" w:sz="4" w:space="0" w:color="auto"/>
              <w:left w:val="single" w:sz="4" w:space="0" w:color="auto"/>
              <w:bottom w:val="single" w:sz="4" w:space="0" w:color="auto"/>
              <w:right w:val="single" w:sz="4" w:space="0" w:color="auto"/>
            </w:tcBorders>
          </w:tcPr>
          <w:p w:rsidR="00AA0DB1" w:rsidRPr="00AA0DB1" w:rsidRDefault="00AA0DB1" w:rsidP="00AA0DB1">
            <w:pPr>
              <w:spacing w:before="60" w:after="60" w:line="240" w:lineRule="auto"/>
              <w:jc w:val="center"/>
              <w:rPr>
                <w:rFonts w:eastAsia="Arial" w:cs="Times New Roman"/>
                <w:sz w:val="26"/>
                <w:szCs w:val="26"/>
              </w:rPr>
            </w:pPr>
            <w:r>
              <w:rPr>
                <w:rFonts w:eastAsia="Arial" w:cs="Times New Roman"/>
                <w:sz w:val="26"/>
                <w:szCs w:val="26"/>
              </w:rPr>
              <w:t>Từ 3/2022</w:t>
            </w:r>
          </w:p>
        </w:tc>
        <w:tc>
          <w:tcPr>
            <w:tcW w:w="1318" w:type="pct"/>
            <w:vMerge w:val="restart"/>
            <w:tcBorders>
              <w:top w:val="single" w:sz="4" w:space="0" w:color="auto"/>
              <w:left w:val="single" w:sz="4" w:space="0" w:color="auto"/>
              <w:right w:val="single" w:sz="4" w:space="0" w:color="auto"/>
            </w:tcBorders>
          </w:tcPr>
          <w:p w:rsidR="00AA0DB1" w:rsidRPr="00AA0DB1" w:rsidRDefault="00AA0DB1" w:rsidP="00050648">
            <w:pPr>
              <w:spacing w:before="60" w:after="60" w:line="240" w:lineRule="auto"/>
              <w:jc w:val="both"/>
              <w:rPr>
                <w:rFonts w:eastAsia="Arial" w:cs="Times New Roman"/>
                <w:sz w:val="26"/>
                <w:szCs w:val="26"/>
              </w:rPr>
            </w:pPr>
            <w:r>
              <w:rPr>
                <w:rFonts w:eastAsia="Arial" w:cs="Times New Roman"/>
                <w:sz w:val="26"/>
                <w:szCs w:val="26"/>
              </w:rPr>
              <w:t>Trung tâm Nghiên cứu &amp; Phát triển Chăn nuôi Gia cầm VIGOVA; Trung tâm Nông nghiệp Ứng dụng Công nghệ cao Bến Tre.</w:t>
            </w:r>
          </w:p>
        </w:tc>
        <w:tc>
          <w:tcPr>
            <w:tcW w:w="768" w:type="pct"/>
            <w:tcBorders>
              <w:top w:val="single" w:sz="4" w:space="0" w:color="auto"/>
              <w:left w:val="single" w:sz="4" w:space="0" w:color="auto"/>
              <w:bottom w:val="single" w:sz="4" w:space="0" w:color="auto"/>
              <w:right w:val="single" w:sz="4" w:space="0" w:color="auto"/>
            </w:tcBorders>
          </w:tcPr>
          <w:p w:rsidR="00AA0DB1" w:rsidRPr="00812E0E" w:rsidRDefault="00AA0DB1" w:rsidP="00050648">
            <w:pPr>
              <w:spacing w:before="60" w:after="60" w:line="240" w:lineRule="auto"/>
              <w:jc w:val="both"/>
              <w:rPr>
                <w:rFonts w:eastAsia="Arial" w:cs="Times New Roman"/>
                <w:sz w:val="26"/>
                <w:szCs w:val="26"/>
                <w:lang w:val="vi-VN"/>
              </w:rPr>
            </w:pPr>
          </w:p>
        </w:tc>
      </w:tr>
      <w:tr w:rsidR="00AA0DB1" w:rsidRPr="00812E0E" w:rsidTr="005541D1">
        <w:tc>
          <w:tcPr>
            <w:tcW w:w="363" w:type="pct"/>
            <w:tcBorders>
              <w:top w:val="single" w:sz="4" w:space="0" w:color="auto"/>
              <w:left w:val="single" w:sz="4" w:space="0" w:color="auto"/>
              <w:bottom w:val="single" w:sz="4" w:space="0" w:color="auto"/>
              <w:right w:val="single" w:sz="4" w:space="0" w:color="auto"/>
            </w:tcBorders>
          </w:tcPr>
          <w:p w:rsidR="00AA0DB1" w:rsidRPr="00812E0E" w:rsidRDefault="00AA0DB1" w:rsidP="00AA0DB1">
            <w:pPr>
              <w:spacing w:before="60" w:after="60" w:line="240" w:lineRule="auto"/>
              <w:jc w:val="center"/>
              <w:rPr>
                <w:rFonts w:eastAsia="Arial" w:cs="Times New Roman"/>
                <w:sz w:val="26"/>
                <w:szCs w:val="26"/>
              </w:rPr>
            </w:pPr>
            <w:r w:rsidRPr="00812E0E">
              <w:rPr>
                <w:rFonts w:eastAsia="Arial" w:cs="Times New Roman"/>
                <w:sz w:val="26"/>
                <w:szCs w:val="26"/>
              </w:rPr>
              <w:t>2</w:t>
            </w:r>
          </w:p>
        </w:tc>
        <w:tc>
          <w:tcPr>
            <w:tcW w:w="1519" w:type="pct"/>
            <w:tcBorders>
              <w:top w:val="single" w:sz="4" w:space="0" w:color="auto"/>
              <w:left w:val="single" w:sz="4" w:space="0" w:color="auto"/>
              <w:bottom w:val="single" w:sz="4" w:space="0" w:color="auto"/>
              <w:right w:val="single" w:sz="4" w:space="0" w:color="auto"/>
            </w:tcBorders>
          </w:tcPr>
          <w:p w:rsidR="00AA0DB1" w:rsidRPr="00412E7F" w:rsidRDefault="00AA0DB1" w:rsidP="00AA0DB1">
            <w:pPr>
              <w:spacing w:before="60" w:after="60" w:line="240" w:lineRule="auto"/>
              <w:rPr>
                <w:rFonts w:eastAsia="Arial" w:cs="Times New Roman"/>
                <w:sz w:val="26"/>
                <w:szCs w:val="28"/>
                <w:lang w:val="vi-VN"/>
              </w:rPr>
            </w:pPr>
            <w:r w:rsidRPr="00FF1BBE">
              <w:rPr>
                <w:rFonts w:eastAsia="Arial" w:cs="Times New Roman"/>
                <w:sz w:val="26"/>
                <w:szCs w:val="28"/>
                <w:lang w:val="vi-VN"/>
              </w:rPr>
              <w:t>Đàn sản xuất vịt Hoà Lan</w:t>
            </w:r>
          </w:p>
        </w:tc>
        <w:tc>
          <w:tcPr>
            <w:tcW w:w="1033" w:type="pct"/>
            <w:tcBorders>
              <w:top w:val="single" w:sz="4" w:space="0" w:color="auto"/>
              <w:left w:val="single" w:sz="4" w:space="0" w:color="auto"/>
              <w:bottom w:val="single" w:sz="4" w:space="0" w:color="auto"/>
              <w:right w:val="single" w:sz="4" w:space="0" w:color="auto"/>
            </w:tcBorders>
          </w:tcPr>
          <w:p w:rsidR="00AA0DB1" w:rsidRPr="00AA0DB1" w:rsidRDefault="00AA0DB1" w:rsidP="00AA0DB1">
            <w:pPr>
              <w:spacing w:before="60" w:after="60" w:line="240" w:lineRule="auto"/>
              <w:jc w:val="center"/>
              <w:rPr>
                <w:rFonts w:eastAsia="Arial" w:cs="Times New Roman"/>
                <w:sz w:val="26"/>
                <w:szCs w:val="26"/>
              </w:rPr>
            </w:pPr>
            <w:r>
              <w:rPr>
                <w:rFonts w:eastAsia="Arial" w:cs="Times New Roman"/>
                <w:sz w:val="26"/>
                <w:szCs w:val="26"/>
              </w:rPr>
              <w:t>Từ 3/2022</w:t>
            </w:r>
          </w:p>
        </w:tc>
        <w:tc>
          <w:tcPr>
            <w:tcW w:w="1318" w:type="pct"/>
            <w:vMerge/>
            <w:tcBorders>
              <w:left w:val="single" w:sz="4" w:space="0" w:color="auto"/>
              <w:right w:val="single" w:sz="4" w:space="0" w:color="auto"/>
            </w:tcBorders>
          </w:tcPr>
          <w:p w:rsidR="00AA0DB1" w:rsidRPr="00812E0E" w:rsidRDefault="00AA0DB1" w:rsidP="00AA0DB1">
            <w:pPr>
              <w:spacing w:before="60" w:after="60" w:line="240" w:lineRule="auto"/>
              <w:jc w:val="both"/>
              <w:rPr>
                <w:rFonts w:eastAsia="Arial" w:cs="Times New Roman"/>
                <w:sz w:val="26"/>
                <w:szCs w:val="26"/>
                <w:lang w:val="vi-VN"/>
              </w:rPr>
            </w:pPr>
          </w:p>
        </w:tc>
        <w:tc>
          <w:tcPr>
            <w:tcW w:w="768" w:type="pct"/>
            <w:tcBorders>
              <w:top w:val="single" w:sz="4" w:space="0" w:color="auto"/>
              <w:left w:val="single" w:sz="4" w:space="0" w:color="auto"/>
              <w:bottom w:val="single" w:sz="4" w:space="0" w:color="auto"/>
              <w:right w:val="single" w:sz="4" w:space="0" w:color="auto"/>
            </w:tcBorders>
          </w:tcPr>
          <w:p w:rsidR="00AA0DB1" w:rsidRPr="00812E0E" w:rsidRDefault="00AA0DB1" w:rsidP="00AA0DB1">
            <w:pPr>
              <w:spacing w:before="60" w:after="60" w:line="240" w:lineRule="auto"/>
              <w:jc w:val="both"/>
              <w:rPr>
                <w:rFonts w:eastAsia="Arial" w:cs="Times New Roman"/>
                <w:sz w:val="26"/>
                <w:szCs w:val="26"/>
                <w:lang w:val="vi-VN"/>
              </w:rPr>
            </w:pPr>
          </w:p>
        </w:tc>
      </w:tr>
      <w:tr w:rsidR="00AA0DB1" w:rsidRPr="00812E0E" w:rsidTr="005541D1">
        <w:tc>
          <w:tcPr>
            <w:tcW w:w="363" w:type="pct"/>
            <w:tcBorders>
              <w:top w:val="single" w:sz="4" w:space="0" w:color="auto"/>
              <w:left w:val="single" w:sz="4" w:space="0" w:color="auto"/>
              <w:bottom w:val="single" w:sz="4" w:space="0" w:color="auto"/>
              <w:right w:val="single" w:sz="4" w:space="0" w:color="auto"/>
            </w:tcBorders>
          </w:tcPr>
          <w:p w:rsidR="00AA0DB1" w:rsidRPr="00D01DDE" w:rsidRDefault="00AA0DB1" w:rsidP="00AA0DB1">
            <w:pPr>
              <w:widowControl w:val="0"/>
              <w:spacing w:before="60" w:after="60" w:line="240" w:lineRule="auto"/>
              <w:jc w:val="center"/>
              <w:rPr>
                <w:sz w:val="26"/>
                <w:szCs w:val="26"/>
              </w:rPr>
            </w:pPr>
            <w:r w:rsidRPr="00D01DDE">
              <w:rPr>
                <w:sz w:val="26"/>
                <w:szCs w:val="26"/>
              </w:rPr>
              <w:t>3</w:t>
            </w:r>
          </w:p>
        </w:tc>
        <w:tc>
          <w:tcPr>
            <w:tcW w:w="1519" w:type="pct"/>
            <w:tcBorders>
              <w:top w:val="single" w:sz="4" w:space="0" w:color="auto"/>
              <w:left w:val="single" w:sz="4" w:space="0" w:color="auto"/>
              <w:bottom w:val="single" w:sz="4" w:space="0" w:color="auto"/>
              <w:right w:val="single" w:sz="4" w:space="0" w:color="auto"/>
            </w:tcBorders>
          </w:tcPr>
          <w:p w:rsidR="00AA0DB1" w:rsidRPr="00D01DDE" w:rsidRDefault="00AA0DB1" w:rsidP="00AA0DB1">
            <w:pPr>
              <w:widowControl w:val="0"/>
              <w:spacing w:before="60" w:after="60" w:line="240" w:lineRule="auto"/>
              <w:rPr>
                <w:sz w:val="26"/>
                <w:szCs w:val="26"/>
              </w:rPr>
            </w:pPr>
            <w:r w:rsidRPr="00D01DDE">
              <w:rPr>
                <w:sz w:val="26"/>
                <w:szCs w:val="26"/>
              </w:rPr>
              <w:t>Quy trình chọn đàn hạt nhân vịt Hòa Lan</w:t>
            </w:r>
          </w:p>
        </w:tc>
        <w:tc>
          <w:tcPr>
            <w:tcW w:w="1033" w:type="pct"/>
            <w:tcBorders>
              <w:top w:val="single" w:sz="4" w:space="0" w:color="auto"/>
              <w:left w:val="single" w:sz="4" w:space="0" w:color="auto"/>
              <w:bottom w:val="single" w:sz="4" w:space="0" w:color="auto"/>
              <w:right w:val="single" w:sz="4" w:space="0" w:color="auto"/>
            </w:tcBorders>
          </w:tcPr>
          <w:p w:rsidR="00AA0DB1" w:rsidRPr="00AA0DB1" w:rsidRDefault="00AA0DB1" w:rsidP="00AA0DB1">
            <w:pPr>
              <w:spacing w:before="60" w:after="60" w:line="240" w:lineRule="auto"/>
              <w:jc w:val="center"/>
              <w:rPr>
                <w:rFonts w:eastAsia="Arial" w:cs="Times New Roman"/>
                <w:sz w:val="26"/>
                <w:szCs w:val="26"/>
              </w:rPr>
            </w:pPr>
            <w:r>
              <w:rPr>
                <w:rFonts w:eastAsia="Arial" w:cs="Times New Roman"/>
                <w:sz w:val="26"/>
                <w:szCs w:val="26"/>
              </w:rPr>
              <w:t>Từ 3/2022</w:t>
            </w:r>
          </w:p>
        </w:tc>
        <w:tc>
          <w:tcPr>
            <w:tcW w:w="1318" w:type="pct"/>
            <w:vMerge/>
            <w:tcBorders>
              <w:left w:val="single" w:sz="4" w:space="0" w:color="auto"/>
              <w:right w:val="single" w:sz="4" w:space="0" w:color="auto"/>
            </w:tcBorders>
          </w:tcPr>
          <w:p w:rsidR="00AA0DB1" w:rsidRPr="00812E0E" w:rsidRDefault="00AA0DB1" w:rsidP="00AA0DB1">
            <w:pPr>
              <w:spacing w:before="60" w:after="60" w:line="240" w:lineRule="auto"/>
              <w:jc w:val="both"/>
              <w:rPr>
                <w:rFonts w:eastAsia="Arial" w:cs="Times New Roman"/>
                <w:sz w:val="26"/>
                <w:szCs w:val="26"/>
                <w:lang w:val="vi-VN"/>
              </w:rPr>
            </w:pPr>
          </w:p>
        </w:tc>
        <w:tc>
          <w:tcPr>
            <w:tcW w:w="768" w:type="pct"/>
            <w:tcBorders>
              <w:top w:val="single" w:sz="4" w:space="0" w:color="auto"/>
              <w:left w:val="single" w:sz="4" w:space="0" w:color="auto"/>
              <w:bottom w:val="single" w:sz="4" w:space="0" w:color="auto"/>
              <w:right w:val="single" w:sz="4" w:space="0" w:color="auto"/>
            </w:tcBorders>
          </w:tcPr>
          <w:p w:rsidR="00AA0DB1" w:rsidRPr="00812E0E" w:rsidRDefault="00AA0DB1" w:rsidP="00AA0DB1">
            <w:pPr>
              <w:spacing w:before="60" w:after="60" w:line="240" w:lineRule="auto"/>
              <w:jc w:val="both"/>
              <w:rPr>
                <w:rFonts w:eastAsia="Arial" w:cs="Times New Roman"/>
                <w:sz w:val="26"/>
                <w:szCs w:val="26"/>
                <w:lang w:val="vi-VN"/>
              </w:rPr>
            </w:pPr>
          </w:p>
        </w:tc>
      </w:tr>
      <w:tr w:rsidR="00AA0DB1" w:rsidRPr="00812E0E" w:rsidTr="005541D1">
        <w:tc>
          <w:tcPr>
            <w:tcW w:w="363" w:type="pct"/>
            <w:tcBorders>
              <w:top w:val="single" w:sz="4" w:space="0" w:color="auto"/>
              <w:left w:val="single" w:sz="4" w:space="0" w:color="auto"/>
              <w:bottom w:val="single" w:sz="4" w:space="0" w:color="auto"/>
              <w:right w:val="single" w:sz="4" w:space="0" w:color="auto"/>
            </w:tcBorders>
          </w:tcPr>
          <w:p w:rsidR="00AA0DB1" w:rsidRPr="00D01DDE" w:rsidRDefault="00AA0DB1" w:rsidP="00AA0DB1">
            <w:pPr>
              <w:widowControl w:val="0"/>
              <w:spacing w:before="60" w:after="60" w:line="240" w:lineRule="auto"/>
              <w:jc w:val="center"/>
              <w:rPr>
                <w:sz w:val="26"/>
                <w:szCs w:val="26"/>
              </w:rPr>
            </w:pPr>
            <w:r w:rsidRPr="00D01DDE">
              <w:rPr>
                <w:sz w:val="26"/>
                <w:szCs w:val="26"/>
              </w:rPr>
              <w:t>4</w:t>
            </w:r>
          </w:p>
        </w:tc>
        <w:tc>
          <w:tcPr>
            <w:tcW w:w="1519" w:type="pct"/>
            <w:tcBorders>
              <w:top w:val="single" w:sz="4" w:space="0" w:color="auto"/>
              <w:left w:val="single" w:sz="4" w:space="0" w:color="auto"/>
              <w:bottom w:val="single" w:sz="4" w:space="0" w:color="auto"/>
              <w:right w:val="single" w:sz="4" w:space="0" w:color="auto"/>
            </w:tcBorders>
          </w:tcPr>
          <w:p w:rsidR="00AA0DB1" w:rsidRPr="00D01DDE" w:rsidRDefault="00AA0DB1" w:rsidP="00AA0DB1">
            <w:pPr>
              <w:widowControl w:val="0"/>
              <w:spacing w:before="60" w:after="60" w:line="240" w:lineRule="auto"/>
              <w:jc w:val="both"/>
              <w:rPr>
                <w:sz w:val="26"/>
                <w:szCs w:val="26"/>
              </w:rPr>
            </w:pPr>
            <w:r w:rsidRPr="00D01DDE">
              <w:rPr>
                <w:sz w:val="26"/>
                <w:szCs w:val="26"/>
              </w:rPr>
              <w:t>Quy trình chăn nuôi vịt Hòa Lan sinh sản</w:t>
            </w:r>
          </w:p>
        </w:tc>
        <w:tc>
          <w:tcPr>
            <w:tcW w:w="1033" w:type="pct"/>
            <w:tcBorders>
              <w:top w:val="single" w:sz="4" w:space="0" w:color="auto"/>
              <w:left w:val="single" w:sz="4" w:space="0" w:color="auto"/>
              <w:bottom w:val="single" w:sz="4" w:space="0" w:color="auto"/>
              <w:right w:val="single" w:sz="4" w:space="0" w:color="auto"/>
            </w:tcBorders>
          </w:tcPr>
          <w:p w:rsidR="00AA0DB1" w:rsidRPr="00AA0DB1" w:rsidRDefault="00AA0DB1" w:rsidP="00AA0DB1">
            <w:pPr>
              <w:spacing w:before="60" w:after="60" w:line="240" w:lineRule="auto"/>
              <w:jc w:val="center"/>
              <w:rPr>
                <w:rFonts w:eastAsia="Arial" w:cs="Times New Roman"/>
                <w:sz w:val="26"/>
                <w:szCs w:val="26"/>
              </w:rPr>
            </w:pPr>
            <w:r>
              <w:rPr>
                <w:rFonts w:eastAsia="Arial" w:cs="Times New Roman"/>
                <w:sz w:val="26"/>
                <w:szCs w:val="26"/>
              </w:rPr>
              <w:t>Từ 3/2022</w:t>
            </w:r>
          </w:p>
        </w:tc>
        <w:tc>
          <w:tcPr>
            <w:tcW w:w="1318" w:type="pct"/>
            <w:vMerge/>
            <w:tcBorders>
              <w:left w:val="single" w:sz="4" w:space="0" w:color="auto"/>
              <w:bottom w:val="single" w:sz="4" w:space="0" w:color="auto"/>
              <w:right w:val="single" w:sz="4" w:space="0" w:color="auto"/>
            </w:tcBorders>
          </w:tcPr>
          <w:p w:rsidR="00AA0DB1" w:rsidRPr="00812E0E" w:rsidRDefault="00AA0DB1" w:rsidP="00AA0DB1">
            <w:pPr>
              <w:spacing w:before="60" w:after="60" w:line="240" w:lineRule="auto"/>
              <w:jc w:val="both"/>
              <w:rPr>
                <w:rFonts w:eastAsia="Arial" w:cs="Times New Roman"/>
                <w:sz w:val="26"/>
                <w:szCs w:val="26"/>
                <w:lang w:val="vi-VN"/>
              </w:rPr>
            </w:pPr>
          </w:p>
        </w:tc>
        <w:tc>
          <w:tcPr>
            <w:tcW w:w="768" w:type="pct"/>
            <w:tcBorders>
              <w:top w:val="single" w:sz="4" w:space="0" w:color="auto"/>
              <w:left w:val="single" w:sz="4" w:space="0" w:color="auto"/>
              <w:bottom w:val="single" w:sz="4" w:space="0" w:color="auto"/>
              <w:right w:val="single" w:sz="4" w:space="0" w:color="auto"/>
            </w:tcBorders>
          </w:tcPr>
          <w:p w:rsidR="00AA0DB1" w:rsidRPr="00812E0E" w:rsidRDefault="00AA0DB1" w:rsidP="00AA0DB1">
            <w:pPr>
              <w:spacing w:before="60" w:after="60" w:line="240" w:lineRule="auto"/>
              <w:jc w:val="both"/>
              <w:rPr>
                <w:rFonts w:eastAsia="Arial" w:cs="Times New Roman"/>
                <w:sz w:val="26"/>
                <w:szCs w:val="26"/>
                <w:lang w:val="vi-VN"/>
              </w:rPr>
            </w:pPr>
          </w:p>
        </w:tc>
      </w:tr>
    </w:tbl>
    <w:p w:rsidR="00412E7F" w:rsidRPr="00812E0E" w:rsidRDefault="00412E7F" w:rsidP="00412E7F">
      <w:pPr>
        <w:spacing w:after="0" w:line="360" w:lineRule="auto"/>
        <w:ind w:firstLine="720"/>
        <w:jc w:val="both"/>
        <w:rPr>
          <w:rFonts w:eastAsia="Arial" w:cs="Times New Roman"/>
          <w:sz w:val="26"/>
          <w:szCs w:val="26"/>
          <w:lang w:val="vi-VN"/>
        </w:rPr>
      </w:pPr>
      <w:r w:rsidRPr="00812E0E">
        <w:rPr>
          <w:rFonts w:eastAsia="Arial" w:cs="Times New Roman"/>
          <w:bCs/>
          <w:sz w:val="26"/>
          <w:szCs w:val="26"/>
          <w:lang w:val="vi-VN"/>
        </w:rPr>
        <w:lastRenderedPageBreak/>
        <w:t xml:space="preserve">1.3.Danh mục sản phẩm khoa học </w:t>
      </w:r>
      <w:r w:rsidRPr="00812E0E">
        <w:rPr>
          <w:rFonts w:eastAsia="Arial" w:cs="Times New Roman"/>
          <w:sz w:val="26"/>
          <w:szCs w:val="26"/>
          <w:lang w:val="vi-VN"/>
        </w:rPr>
        <w:t xml:space="preserve">đã được ứng dụng </w:t>
      </w:r>
      <w:r w:rsidRPr="00812E0E">
        <w:rPr>
          <w:rFonts w:eastAsia="Arial" w:cs="Times New Roman"/>
          <w:i/>
          <w:sz w:val="26"/>
          <w:szCs w:val="26"/>
          <w:lang w:val="vi-VN"/>
        </w:rPr>
        <w:t>(nếu có)</w:t>
      </w:r>
      <w:r w:rsidRPr="00812E0E">
        <w:rPr>
          <w:rFonts w:eastAsia="Arial" w:cs="Times New Roman"/>
          <w:sz w:val="26"/>
          <w:szCs w:val="26"/>
          <w:lang w:val="vi-VN"/>
        </w:rPr>
        <w:t>:</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766"/>
        <w:gridCol w:w="1938"/>
        <w:gridCol w:w="2195"/>
        <w:gridCol w:w="1650"/>
      </w:tblGrid>
      <w:tr w:rsidR="00412E7F" w:rsidRPr="00812E0E" w:rsidTr="005541D1">
        <w:tc>
          <w:tcPr>
            <w:tcW w:w="358"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12" w:lineRule="auto"/>
              <w:jc w:val="center"/>
              <w:rPr>
                <w:rFonts w:eastAsia="Arial" w:cs="Times New Roman"/>
                <w:b/>
                <w:sz w:val="26"/>
                <w:szCs w:val="26"/>
                <w:lang w:val="vi-VN"/>
              </w:rPr>
            </w:pPr>
            <w:r w:rsidRPr="00812E0E">
              <w:rPr>
                <w:rFonts w:eastAsia="Arial" w:cs="Times New Roman"/>
                <w:b/>
                <w:sz w:val="26"/>
                <w:szCs w:val="26"/>
                <w:lang w:val="vi-VN"/>
              </w:rPr>
              <w:t>Số</w:t>
            </w:r>
            <w:r w:rsidRPr="00812E0E">
              <w:rPr>
                <w:rFonts w:eastAsia="Arial" w:cs="Times New Roman"/>
                <w:b/>
                <w:sz w:val="26"/>
                <w:szCs w:val="26"/>
              </w:rPr>
              <w:t xml:space="preserve"> </w:t>
            </w:r>
            <w:r w:rsidRPr="00812E0E">
              <w:rPr>
                <w:rFonts w:eastAsia="Arial" w:cs="Times New Roman"/>
                <w:b/>
                <w:sz w:val="26"/>
                <w:szCs w:val="26"/>
                <w:lang w:val="vi-VN"/>
              </w:rPr>
              <w:t>TT</w:t>
            </w:r>
          </w:p>
        </w:tc>
        <w:tc>
          <w:tcPr>
            <w:tcW w:w="150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12" w:lineRule="auto"/>
              <w:jc w:val="center"/>
              <w:rPr>
                <w:rFonts w:eastAsia="Arial" w:cs="Times New Roman"/>
                <w:b/>
                <w:sz w:val="26"/>
                <w:szCs w:val="26"/>
                <w:lang w:val="vi-VN"/>
              </w:rPr>
            </w:pPr>
            <w:r w:rsidRPr="00812E0E">
              <w:rPr>
                <w:rFonts w:eastAsia="Arial" w:cs="Times New Roman"/>
                <w:b/>
                <w:sz w:val="26"/>
                <w:szCs w:val="26"/>
                <w:lang w:val="vi-VN"/>
              </w:rPr>
              <w:t xml:space="preserve">Tên sản phẩm </w:t>
            </w:r>
          </w:p>
        </w:tc>
        <w:tc>
          <w:tcPr>
            <w:tcW w:w="105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12" w:lineRule="auto"/>
              <w:jc w:val="center"/>
              <w:rPr>
                <w:rFonts w:eastAsia="Arial" w:cs="Times New Roman"/>
                <w:b/>
                <w:sz w:val="26"/>
                <w:szCs w:val="26"/>
                <w:lang w:val="vi-VN"/>
              </w:rPr>
            </w:pPr>
            <w:r w:rsidRPr="00812E0E">
              <w:rPr>
                <w:rFonts w:eastAsia="Arial" w:cs="Times New Roman"/>
                <w:b/>
                <w:sz w:val="26"/>
                <w:szCs w:val="26"/>
                <w:lang w:val="vi-VN"/>
              </w:rPr>
              <w:t>Thời gian ứng dụng</w:t>
            </w:r>
          </w:p>
        </w:tc>
        <w:tc>
          <w:tcPr>
            <w:tcW w:w="119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12" w:lineRule="auto"/>
              <w:jc w:val="center"/>
              <w:rPr>
                <w:rFonts w:eastAsia="Arial" w:cs="Times New Roman"/>
                <w:b/>
                <w:sz w:val="26"/>
                <w:szCs w:val="26"/>
                <w:lang w:val="vi-VN"/>
              </w:rPr>
            </w:pPr>
            <w:r w:rsidRPr="00812E0E">
              <w:rPr>
                <w:rFonts w:eastAsia="Arial" w:cs="Times New Roman"/>
                <w:b/>
                <w:sz w:val="26"/>
                <w:szCs w:val="26"/>
                <w:lang w:val="vi-VN"/>
              </w:rPr>
              <w:t>Tên cơ quan ứng dụng</w:t>
            </w:r>
          </w:p>
        </w:tc>
        <w:tc>
          <w:tcPr>
            <w:tcW w:w="896"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12" w:lineRule="auto"/>
              <w:jc w:val="center"/>
              <w:rPr>
                <w:rFonts w:eastAsia="Arial" w:cs="Times New Roman"/>
                <w:b/>
                <w:sz w:val="26"/>
                <w:szCs w:val="26"/>
                <w:lang w:val="vi-VN"/>
              </w:rPr>
            </w:pPr>
            <w:r w:rsidRPr="00812E0E">
              <w:rPr>
                <w:rFonts w:eastAsia="Arial" w:cs="Times New Roman"/>
                <w:b/>
                <w:sz w:val="26"/>
                <w:szCs w:val="26"/>
                <w:lang w:val="vi-VN"/>
              </w:rPr>
              <w:t>Ghi chú</w:t>
            </w:r>
          </w:p>
        </w:tc>
      </w:tr>
      <w:tr w:rsidR="00412E7F" w:rsidRPr="00812E0E" w:rsidTr="005541D1">
        <w:tc>
          <w:tcPr>
            <w:tcW w:w="358"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center"/>
              <w:rPr>
                <w:rFonts w:eastAsia="Arial" w:cs="Times New Roman"/>
                <w:sz w:val="26"/>
                <w:szCs w:val="26"/>
                <w:lang w:val="vi-VN"/>
              </w:rPr>
            </w:pPr>
            <w:r w:rsidRPr="00812E0E">
              <w:rPr>
                <w:rFonts w:eastAsia="Arial" w:cs="Times New Roman"/>
                <w:sz w:val="26"/>
                <w:szCs w:val="26"/>
                <w:lang w:val="vi-VN"/>
              </w:rPr>
              <w:t>1</w:t>
            </w:r>
          </w:p>
        </w:tc>
        <w:tc>
          <w:tcPr>
            <w:tcW w:w="150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c>
          <w:tcPr>
            <w:tcW w:w="105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c>
          <w:tcPr>
            <w:tcW w:w="119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c>
          <w:tcPr>
            <w:tcW w:w="896"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r>
      <w:tr w:rsidR="00412E7F" w:rsidRPr="00812E0E" w:rsidTr="005541D1">
        <w:tc>
          <w:tcPr>
            <w:tcW w:w="358"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center"/>
              <w:rPr>
                <w:rFonts w:eastAsia="Arial" w:cs="Times New Roman"/>
                <w:sz w:val="26"/>
                <w:szCs w:val="26"/>
              </w:rPr>
            </w:pPr>
            <w:r w:rsidRPr="00812E0E">
              <w:rPr>
                <w:rFonts w:eastAsia="Arial" w:cs="Times New Roman"/>
                <w:sz w:val="26"/>
                <w:szCs w:val="26"/>
              </w:rPr>
              <w:t>2</w:t>
            </w:r>
          </w:p>
        </w:tc>
        <w:tc>
          <w:tcPr>
            <w:tcW w:w="150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c>
          <w:tcPr>
            <w:tcW w:w="105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c>
          <w:tcPr>
            <w:tcW w:w="1192"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c>
          <w:tcPr>
            <w:tcW w:w="896" w:type="pct"/>
            <w:tcBorders>
              <w:top w:val="single" w:sz="4" w:space="0" w:color="auto"/>
              <w:left w:val="single" w:sz="4" w:space="0" w:color="auto"/>
              <w:bottom w:val="single" w:sz="4" w:space="0" w:color="auto"/>
              <w:right w:val="single" w:sz="4" w:space="0" w:color="auto"/>
            </w:tcBorders>
          </w:tcPr>
          <w:p w:rsidR="00412E7F" w:rsidRPr="00812E0E" w:rsidRDefault="00412E7F" w:rsidP="00877C91">
            <w:pPr>
              <w:spacing w:before="60" w:after="60" w:line="360" w:lineRule="auto"/>
              <w:jc w:val="both"/>
              <w:rPr>
                <w:rFonts w:eastAsia="Arial" w:cs="Times New Roman"/>
                <w:sz w:val="26"/>
                <w:szCs w:val="26"/>
                <w:lang w:val="vi-VN"/>
              </w:rPr>
            </w:pPr>
          </w:p>
        </w:tc>
      </w:tr>
    </w:tbl>
    <w:p w:rsidR="005541D1" w:rsidRDefault="005541D1" w:rsidP="00877C91">
      <w:pPr>
        <w:spacing w:before="60" w:after="60" w:line="360" w:lineRule="auto"/>
        <w:jc w:val="both"/>
        <w:rPr>
          <w:rFonts w:eastAsia="Arial" w:cs="Times New Roman"/>
          <w:bCs/>
          <w:sz w:val="26"/>
          <w:szCs w:val="26"/>
          <w:lang w:val="vi-VN"/>
        </w:rPr>
      </w:pPr>
    </w:p>
    <w:p w:rsidR="00412E7F" w:rsidRPr="00812E0E" w:rsidRDefault="00412E7F" w:rsidP="005541D1">
      <w:pPr>
        <w:spacing w:before="60" w:after="60" w:line="360" w:lineRule="auto"/>
        <w:jc w:val="both"/>
        <w:rPr>
          <w:rFonts w:eastAsia="Arial" w:cs="Times New Roman"/>
          <w:bCs/>
          <w:sz w:val="26"/>
          <w:szCs w:val="26"/>
          <w:lang w:val="vi-VN"/>
        </w:rPr>
      </w:pPr>
      <w:r w:rsidRPr="00812E0E">
        <w:rPr>
          <w:rFonts w:eastAsia="Arial" w:cs="Times New Roman"/>
          <w:bCs/>
          <w:sz w:val="26"/>
          <w:szCs w:val="26"/>
          <w:lang w:val="vi-VN"/>
        </w:rPr>
        <w:t>2. Về những đóng góp mới của nhiệm vụ:</w:t>
      </w:r>
    </w:p>
    <w:p w:rsidR="00412E7F" w:rsidRDefault="00DB3830" w:rsidP="005541D1">
      <w:pPr>
        <w:spacing w:before="60" w:after="60" w:line="360" w:lineRule="auto"/>
        <w:jc w:val="both"/>
        <w:rPr>
          <w:rFonts w:eastAsia="Arial" w:cs="Times New Roman"/>
          <w:bCs/>
          <w:sz w:val="26"/>
          <w:szCs w:val="26"/>
          <w:lang w:val="vi-VN"/>
        </w:rPr>
      </w:pPr>
      <w:r w:rsidRPr="00812E0E">
        <w:rPr>
          <w:rFonts w:eastAsia="Arial" w:cs="Times New Roman"/>
          <w:bCs/>
          <w:sz w:val="26"/>
          <w:szCs w:val="26"/>
          <w:lang w:val="vi-VN"/>
        </w:rPr>
        <w:t>Chọn được đàn hạt nhân vịt Hoà Lan có đặc điểm ngoại hình đặc trưng của giống</w:t>
      </w:r>
      <w:r w:rsidR="00D9148D" w:rsidRPr="000E4AF3">
        <w:rPr>
          <w:rFonts w:eastAsia="Arial" w:cs="Times New Roman"/>
          <w:bCs/>
          <w:sz w:val="26"/>
          <w:szCs w:val="26"/>
          <w:lang w:val="vi-VN"/>
        </w:rPr>
        <w:t>, đồng thời các chỉ tiêu kinh tế kỹ thuật của đàn vịt đã tăng 8-10% so với đàn giống cũ</w:t>
      </w:r>
      <w:r w:rsidRPr="00812E0E">
        <w:rPr>
          <w:rFonts w:eastAsia="Arial" w:cs="Times New Roman"/>
          <w:bCs/>
          <w:sz w:val="26"/>
          <w:szCs w:val="26"/>
          <w:lang w:val="vi-VN"/>
        </w:rPr>
        <w:t>.</w:t>
      </w:r>
    </w:p>
    <w:p w:rsidR="00AA0DB1" w:rsidRPr="000E4AF3" w:rsidRDefault="00AA0DB1" w:rsidP="005541D1">
      <w:pPr>
        <w:spacing w:before="60" w:after="60" w:line="360" w:lineRule="auto"/>
        <w:jc w:val="both"/>
        <w:rPr>
          <w:rFonts w:eastAsia="Arial" w:cs="Times New Roman"/>
          <w:bCs/>
          <w:sz w:val="26"/>
          <w:szCs w:val="26"/>
          <w:lang w:val="vi-VN"/>
        </w:rPr>
      </w:pPr>
      <w:r w:rsidRPr="000E4AF3">
        <w:rPr>
          <w:rFonts w:eastAsia="Arial" w:cs="Times New Roman"/>
          <w:bCs/>
          <w:sz w:val="26"/>
          <w:szCs w:val="26"/>
          <w:lang w:val="vi-VN"/>
        </w:rPr>
        <w:t>Đề xuất một số giải pháp khoa học về phương thức nuôi, mức ăn, chế độ dinh dưỡng và một số biện pháp thú y… nâng cao năng suất của đàn giống, qua đó góp phần phát triển chăn nuôi vịt bản địa nói chung, vịt Hòa Lan nói riêng một cách bền vững.</w:t>
      </w:r>
    </w:p>
    <w:p w:rsidR="00DB3830" w:rsidRPr="00812E0E" w:rsidRDefault="00DB3830" w:rsidP="005541D1">
      <w:pPr>
        <w:spacing w:before="60" w:after="60" w:line="360" w:lineRule="auto"/>
        <w:jc w:val="both"/>
        <w:rPr>
          <w:rFonts w:eastAsia="Arial" w:cs="Times New Roman"/>
          <w:bCs/>
          <w:sz w:val="26"/>
          <w:szCs w:val="26"/>
          <w:lang w:val="vi-VN"/>
        </w:rPr>
      </w:pPr>
      <w:r w:rsidRPr="00812E0E">
        <w:rPr>
          <w:rFonts w:eastAsia="Arial" w:cs="Times New Roman"/>
          <w:bCs/>
          <w:sz w:val="26"/>
          <w:szCs w:val="26"/>
          <w:lang w:val="vi-VN"/>
        </w:rPr>
        <w:t>Đánh giá được sự sai khác di truyền của vịt Hoà Lan với các giố</w:t>
      </w:r>
      <w:r w:rsidR="00BB74CA" w:rsidRPr="00812E0E">
        <w:rPr>
          <w:rFonts w:eastAsia="Arial" w:cs="Times New Roman"/>
          <w:bCs/>
          <w:sz w:val="26"/>
          <w:szCs w:val="26"/>
          <w:lang w:val="vi-VN"/>
        </w:rPr>
        <w:t>ng v</w:t>
      </w:r>
      <w:r w:rsidR="00D9148D" w:rsidRPr="000E4AF3">
        <w:rPr>
          <w:rFonts w:eastAsia="Arial" w:cs="Times New Roman"/>
          <w:bCs/>
          <w:sz w:val="26"/>
          <w:szCs w:val="26"/>
          <w:lang w:val="vi-VN"/>
        </w:rPr>
        <w:t>ịt</w:t>
      </w:r>
      <w:r w:rsidR="00BB74CA" w:rsidRPr="00812E0E">
        <w:rPr>
          <w:rFonts w:eastAsia="Arial" w:cs="Times New Roman"/>
          <w:bCs/>
          <w:sz w:val="26"/>
          <w:szCs w:val="26"/>
          <w:lang w:val="vi-VN"/>
        </w:rPr>
        <w:t xml:space="preserve"> </w:t>
      </w:r>
      <w:r w:rsidRPr="00812E0E">
        <w:rPr>
          <w:rFonts w:eastAsia="Arial" w:cs="Times New Roman"/>
          <w:bCs/>
          <w:sz w:val="26"/>
          <w:szCs w:val="26"/>
          <w:lang w:val="vi-VN"/>
        </w:rPr>
        <w:t>khác có đặc điểm ngoại hình và phân bố địa lý tương đồng.</w:t>
      </w:r>
    </w:p>
    <w:p w:rsidR="00DB3830" w:rsidRDefault="00DB3830" w:rsidP="005541D1">
      <w:pPr>
        <w:spacing w:before="60" w:after="60" w:line="360" w:lineRule="auto"/>
        <w:jc w:val="both"/>
        <w:rPr>
          <w:rFonts w:eastAsia="Arial" w:cs="Times New Roman"/>
          <w:bCs/>
          <w:sz w:val="26"/>
          <w:szCs w:val="26"/>
          <w:lang w:val="vi-VN"/>
        </w:rPr>
      </w:pPr>
      <w:r w:rsidRPr="00812E0E">
        <w:rPr>
          <w:rFonts w:eastAsia="Arial" w:cs="Times New Roman"/>
          <w:bCs/>
          <w:sz w:val="26"/>
          <w:szCs w:val="26"/>
          <w:lang w:val="vi-VN"/>
        </w:rPr>
        <w:t>Phát triển đàn giống ở các nông hộ phục vụ cho sản xuất, giúp người dân chủ động con giống, giữ được nguồn gen quý.</w:t>
      </w:r>
    </w:p>
    <w:p w:rsidR="00412E7F" w:rsidRPr="00812E0E" w:rsidRDefault="00412E7F" w:rsidP="005541D1">
      <w:pPr>
        <w:spacing w:before="60" w:after="60" w:line="360" w:lineRule="auto"/>
        <w:jc w:val="both"/>
        <w:rPr>
          <w:rFonts w:eastAsia="Arial" w:cs="Times New Roman"/>
          <w:sz w:val="26"/>
          <w:szCs w:val="26"/>
          <w:lang w:val="vi-VN"/>
        </w:rPr>
      </w:pPr>
      <w:r w:rsidRPr="00812E0E">
        <w:rPr>
          <w:rFonts w:eastAsia="Arial" w:cs="Times New Roman"/>
          <w:bCs/>
          <w:sz w:val="26"/>
          <w:szCs w:val="26"/>
          <w:lang w:val="vi-VN"/>
        </w:rPr>
        <w:t xml:space="preserve">3. Về hiệu quả </w:t>
      </w:r>
      <w:r w:rsidRPr="00812E0E">
        <w:rPr>
          <w:rFonts w:eastAsia="Arial" w:cs="Times New Roman"/>
          <w:sz w:val="26"/>
          <w:szCs w:val="26"/>
          <w:lang w:val="vi-VN"/>
        </w:rPr>
        <w:t>của nhiệm vụ:</w:t>
      </w:r>
    </w:p>
    <w:p w:rsidR="00412E7F" w:rsidRPr="00812E0E" w:rsidRDefault="00412E7F" w:rsidP="005541D1">
      <w:pPr>
        <w:spacing w:before="60" w:after="60" w:line="360" w:lineRule="auto"/>
        <w:jc w:val="both"/>
        <w:rPr>
          <w:rFonts w:eastAsia="Arial" w:cs="Times New Roman"/>
          <w:sz w:val="26"/>
          <w:szCs w:val="26"/>
          <w:lang w:val="vi-VN"/>
        </w:rPr>
      </w:pPr>
      <w:r w:rsidRPr="00812E0E">
        <w:rPr>
          <w:rFonts w:eastAsia="Arial" w:cs="Times New Roman"/>
          <w:sz w:val="26"/>
          <w:szCs w:val="26"/>
          <w:lang w:val="vi-VN"/>
        </w:rPr>
        <w:t>3.1. Hiệu quả kinh tế</w:t>
      </w:r>
    </w:p>
    <w:p w:rsidR="00412E7F" w:rsidRPr="00812E0E" w:rsidRDefault="00DB3830" w:rsidP="005541D1">
      <w:pPr>
        <w:spacing w:before="60" w:after="60" w:line="360" w:lineRule="auto"/>
        <w:jc w:val="both"/>
        <w:rPr>
          <w:rFonts w:eastAsia="Arial" w:cs="Times New Roman"/>
          <w:sz w:val="26"/>
          <w:szCs w:val="26"/>
          <w:lang w:val="vi-VN"/>
        </w:rPr>
      </w:pPr>
      <w:r w:rsidRPr="00812E0E">
        <w:rPr>
          <w:rFonts w:eastAsia="Arial" w:cs="Times New Roman"/>
          <w:sz w:val="26"/>
          <w:szCs w:val="26"/>
          <w:lang w:val="vi-VN"/>
        </w:rPr>
        <w:t>Xây dựng được đàn hạt nhân và đàn sản xuất có ngoại hình đặ</w:t>
      </w:r>
      <w:r w:rsidR="001B2633" w:rsidRPr="00812E0E">
        <w:rPr>
          <w:rFonts w:eastAsia="Arial" w:cs="Times New Roman"/>
          <w:sz w:val="26"/>
          <w:szCs w:val="26"/>
          <w:lang w:val="vi-VN"/>
        </w:rPr>
        <w:t xml:space="preserve">c trưng, </w:t>
      </w:r>
      <w:r w:rsidRPr="00812E0E">
        <w:rPr>
          <w:rFonts w:eastAsia="Arial" w:cs="Times New Roman"/>
          <w:sz w:val="26"/>
          <w:szCs w:val="26"/>
          <w:lang w:val="vi-VN"/>
        </w:rPr>
        <w:t xml:space="preserve">năng suất </w:t>
      </w:r>
      <w:r w:rsidR="001B2633" w:rsidRPr="00812E0E">
        <w:rPr>
          <w:rFonts w:eastAsia="Arial" w:cs="Times New Roman"/>
          <w:sz w:val="26"/>
          <w:szCs w:val="26"/>
          <w:lang w:val="vi-VN"/>
        </w:rPr>
        <w:t>cao đã</w:t>
      </w:r>
      <w:r w:rsidR="00BB74CA" w:rsidRPr="00812E0E">
        <w:rPr>
          <w:rFonts w:eastAsia="Arial" w:cs="Times New Roman"/>
          <w:sz w:val="26"/>
          <w:szCs w:val="26"/>
          <w:lang w:val="vi-VN"/>
        </w:rPr>
        <w:t xml:space="preserve"> giúp người chăn nuôi tiếp cận được nguồn con giống có chất lượng đi kèm quy trình phù họp từ đó người chăn nuôi vịt Hoà Lan nâng cao được hiệu quả </w:t>
      </w:r>
      <w:r w:rsidR="001B2633" w:rsidRPr="00812E0E">
        <w:rPr>
          <w:rFonts w:eastAsia="Arial" w:cs="Times New Roman"/>
          <w:sz w:val="26"/>
          <w:szCs w:val="26"/>
          <w:lang w:val="vi-VN"/>
        </w:rPr>
        <w:t>chăn nuôi,</w:t>
      </w:r>
      <w:r w:rsidR="00BB74CA" w:rsidRPr="00812E0E">
        <w:rPr>
          <w:rFonts w:eastAsia="Arial" w:cs="Times New Roman"/>
          <w:sz w:val="26"/>
          <w:szCs w:val="26"/>
          <w:lang w:val="vi-VN"/>
        </w:rPr>
        <w:t xml:space="preserve"> </w:t>
      </w:r>
      <w:r w:rsidR="001B2633" w:rsidRPr="00812E0E">
        <w:rPr>
          <w:rFonts w:eastAsia="Arial" w:cs="Times New Roman"/>
          <w:sz w:val="26"/>
          <w:szCs w:val="26"/>
          <w:lang w:val="vi-VN"/>
        </w:rPr>
        <w:t>đem lạ</w:t>
      </w:r>
      <w:r w:rsidR="00BB74CA" w:rsidRPr="00812E0E">
        <w:rPr>
          <w:rFonts w:eastAsia="Arial" w:cs="Times New Roman"/>
          <w:sz w:val="26"/>
          <w:szCs w:val="26"/>
          <w:lang w:val="vi-VN"/>
        </w:rPr>
        <w:t xml:space="preserve">i lợi nhuận cao hơn so với </w:t>
      </w:r>
      <w:r w:rsidR="005541D1" w:rsidRPr="000E4AF3">
        <w:rPr>
          <w:rFonts w:eastAsia="Arial" w:cs="Times New Roman"/>
          <w:sz w:val="26"/>
          <w:szCs w:val="26"/>
          <w:lang w:val="vi-VN"/>
        </w:rPr>
        <w:t>giống vịt cũ đã</w:t>
      </w:r>
      <w:r w:rsidR="00BB74CA" w:rsidRPr="00812E0E">
        <w:rPr>
          <w:rFonts w:eastAsia="Arial" w:cs="Times New Roman"/>
          <w:sz w:val="26"/>
          <w:szCs w:val="26"/>
          <w:lang w:val="vi-VN"/>
        </w:rPr>
        <w:t xml:space="preserve"> nuôi trước đây.</w:t>
      </w:r>
      <w:r w:rsidR="001B2633" w:rsidRPr="00812E0E">
        <w:rPr>
          <w:rFonts w:eastAsia="Arial" w:cs="Times New Roman"/>
          <w:sz w:val="26"/>
          <w:szCs w:val="26"/>
          <w:lang w:val="vi-VN"/>
        </w:rPr>
        <w:t xml:space="preserve"> </w:t>
      </w:r>
    </w:p>
    <w:p w:rsidR="00412E7F" w:rsidRPr="00812E0E" w:rsidRDefault="00412E7F" w:rsidP="005541D1">
      <w:pPr>
        <w:spacing w:before="60" w:after="60" w:line="360" w:lineRule="auto"/>
        <w:jc w:val="both"/>
        <w:rPr>
          <w:rFonts w:eastAsia="Arial" w:cs="Times New Roman"/>
          <w:sz w:val="26"/>
          <w:szCs w:val="26"/>
          <w:lang w:val="vi-VN"/>
        </w:rPr>
      </w:pPr>
      <w:r w:rsidRPr="00812E0E">
        <w:rPr>
          <w:rFonts w:eastAsia="Arial" w:cs="Times New Roman"/>
          <w:sz w:val="26"/>
          <w:szCs w:val="26"/>
          <w:lang w:val="vi-VN"/>
        </w:rPr>
        <w:t>3.2. Hiệu quả xã hội</w:t>
      </w:r>
    </w:p>
    <w:p w:rsidR="00412E7F" w:rsidRDefault="00BB74CA" w:rsidP="005541D1">
      <w:pPr>
        <w:spacing w:before="60" w:after="60" w:line="360" w:lineRule="auto"/>
        <w:jc w:val="both"/>
        <w:rPr>
          <w:rFonts w:eastAsia="Arial" w:cs="Times New Roman"/>
          <w:sz w:val="26"/>
          <w:szCs w:val="26"/>
          <w:lang w:val="vi-VN"/>
        </w:rPr>
      </w:pPr>
      <w:r w:rsidRPr="00812E0E">
        <w:rPr>
          <w:rFonts w:eastAsia="Arial" w:cs="Times New Roman"/>
          <w:sz w:val="26"/>
          <w:szCs w:val="26"/>
          <w:lang w:val="vi-VN"/>
        </w:rPr>
        <w:t xml:space="preserve">Chọn được đàn hạt nhân thuần giống Hoà Lan tại cơ sở giữ giống, </w:t>
      </w:r>
      <w:r w:rsidR="001B2633" w:rsidRPr="00812E0E">
        <w:rPr>
          <w:rFonts w:eastAsia="Arial" w:cs="Times New Roman"/>
          <w:sz w:val="26"/>
          <w:szCs w:val="26"/>
          <w:lang w:val="vi-VN"/>
        </w:rPr>
        <w:t>lưu giữ được nguồn gen quý, bảo tồn tính đa dạng sinh học. X</w:t>
      </w:r>
      <w:r w:rsidRPr="00812E0E">
        <w:rPr>
          <w:rFonts w:eastAsia="Arial" w:cs="Times New Roman"/>
          <w:sz w:val="26"/>
          <w:szCs w:val="26"/>
          <w:lang w:val="vi-VN"/>
        </w:rPr>
        <w:t>ây dựng đượ</w:t>
      </w:r>
      <w:r w:rsidR="001B2633" w:rsidRPr="00812E0E">
        <w:rPr>
          <w:rFonts w:eastAsia="Arial" w:cs="Times New Roman"/>
          <w:sz w:val="26"/>
          <w:szCs w:val="26"/>
          <w:lang w:val="vi-VN"/>
        </w:rPr>
        <w:t>c đà</w:t>
      </w:r>
      <w:r w:rsidRPr="00812E0E">
        <w:rPr>
          <w:rFonts w:eastAsia="Arial" w:cs="Times New Roman"/>
          <w:sz w:val="26"/>
          <w:szCs w:val="26"/>
          <w:lang w:val="vi-VN"/>
        </w:rPr>
        <w:t>n sản xuấ</w:t>
      </w:r>
      <w:r w:rsidR="001B2633" w:rsidRPr="00812E0E">
        <w:rPr>
          <w:rFonts w:eastAsia="Arial" w:cs="Times New Roman"/>
          <w:sz w:val="26"/>
          <w:szCs w:val="26"/>
          <w:lang w:val="vi-VN"/>
        </w:rPr>
        <w:t xml:space="preserve">t có năng suất </w:t>
      </w:r>
      <w:r w:rsidRPr="00812E0E">
        <w:rPr>
          <w:rFonts w:eastAsia="Arial" w:cs="Times New Roman"/>
          <w:sz w:val="26"/>
          <w:szCs w:val="26"/>
          <w:lang w:val="vi-VN"/>
        </w:rPr>
        <w:t xml:space="preserve">cao góp phần phát triển chăn nuôi bền vững tại các vùng </w:t>
      </w:r>
      <w:r w:rsidR="001B2633" w:rsidRPr="00812E0E">
        <w:rPr>
          <w:rFonts w:eastAsia="Arial" w:cs="Times New Roman"/>
          <w:sz w:val="26"/>
          <w:szCs w:val="26"/>
          <w:lang w:val="vi-VN"/>
        </w:rPr>
        <w:t>n</w:t>
      </w:r>
      <w:r w:rsidRPr="00812E0E">
        <w:rPr>
          <w:rFonts w:eastAsia="Arial" w:cs="Times New Roman"/>
          <w:sz w:val="26"/>
          <w:szCs w:val="26"/>
          <w:lang w:val="vi-VN"/>
        </w:rPr>
        <w:t xml:space="preserve">ông </w:t>
      </w:r>
      <w:r w:rsidR="001B2633" w:rsidRPr="00812E0E">
        <w:rPr>
          <w:rFonts w:eastAsia="Arial" w:cs="Times New Roman"/>
          <w:sz w:val="26"/>
          <w:szCs w:val="26"/>
          <w:lang w:val="vi-VN"/>
        </w:rPr>
        <w:t>t</w:t>
      </w:r>
      <w:r w:rsidRPr="00812E0E">
        <w:rPr>
          <w:rFonts w:eastAsia="Arial" w:cs="Times New Roman"/>
          <w:sz w:val="26"/>
          <w:szCs w:val="26"/>
          <w:lang w:val="vi-VN"/>
        </w:rPr>
        <w:t>hôn, tạo việc làm nâng cao thu nhập cho người chăn nuôi</w:t>
      </w:r>
      <w:r w:rsidR="001B2633" w:rsidRPr="00812E0E">
        <w:rPr>
          <w:rFonts w:eastAsia="Arial" w:cs="Times New Roman"/>
          <w:sz w:val="26"/>
          <w:szCs w:val="26"/>
          <w:lang w:val="vi-VN"/>
        </w:rPr>
        <w:t xml:space="preserve">, tăng sản phẩm tiêu dùng, nâng cao chất lượng bữa ăn. Ngoài ra, áp dụng quy trình chăn nuôi vịt trên đệm lót sinh học, chăn nuôi đảm bảo an toàn sinh học đã góp phần giảm ô nhiễm môi trường, giảm sức lao động. </w:t>
      </w:r>
    </w:p>
    <w:p w:rsidR="0074738C" w:rsidRDefault="0074738C" w:rsidP="005541D1">
      <w:pPr>
        <w:spacing w:before="60" w:after="60" w:line="360" w:lineRule="auto"/>
        <w:jc w:val="both"/>
        <w:rPr>
          <w:rFonts w:eastAsia="Arial" w:cs="Times New Roman"/>
          <w:sz w:val="26"/>
          <w:szCs w:val="26"/>
          <w:lang w:val="vi-VN"/>
        </w:rPr>
      </w:pPr>
    </w:p>
    <w:p w:rsidR="00412E7F" w:rsidRPr="00412E7F" w:rsidRDefault="00412E7F" w:rsidP="005541D1">
      <w:pPr>
        <w:spacing w:before="60" w:after="60" w:line="288" w:lineRule="auto"/>
        <w:jc w:val="both"/>
        <w:rPr>
          <w:rFonts w:eastAsia="Arial" w:cs="Times New Roman"/>
          <w:b/>
          <w:szCs w:val="28"/>
          <w:lang w:val="vi-VN"/>
        </w:rPr>
      </w:pPr>
      <w:r w:rsidRPr="00412E7F">
        <w:rPr>
          <w:rFonts w:eastAsia="Arial" w:cs="Times New Roman"/>
          <w:b/>
          <w:szCs w:val="28"/>
          <w:lang w:val="vi-VN"/>
        </w:rPr>
        <w:lastRenderedPageBreak/>
        <w:t>III. Tự đánh giá, xếp loại kết quả thực hiện nhiệm vụ</w:t>
      </w:r>
    </w:p>
    <w:p w:rsidR="00412E7F" w:rsidRPr="00412E7F" w:rsidRDefault="00412E7F" w:rsidP="005541D1">
      <w:pPr>
        <w:spacing w:before="60" w:after="60" w:line="360" w:lineRule="auto"/>
        <w:jc w:val="both"/>
        <w:rPr>
          <w:rFonts w:eastAsia="Arial" w:cs="Times New Roman"/>
          <w:szCs w:val="28"/>
          <w:lang w:val="vi-VN"/>
        </w:rPr>
      </w:pPr>
      <w:r w:rsidRPr="00412E7F">
        <w:rPr>
          <w:rFonts w:eastAsia="Arial" w:cs="Times New Roman"/>
          <w:lang w:val="vi-VN"/>
        </w:rPr>
        <w:t xml:space="preserve">1. Về tiến độ thực hiện: </w:t>
      </w:r>
      <w:r w:rsidRPr="00412E7F">
        <w:rPr>
          <w:rFonts w:eastAsia="Arial" w:cs="Times New Roman"/>
          <w:i/>
          <w:lang w:val="vi-VN"/>
        </w:rPr>
        <w:t>(đ</w:t>
      </w:r>
      <w:r w:rsidRPr="00412E7F">
        <w:rPr>
          <w:rFonts w:eastAsia="Arial" w:cs="Times New Roman"/>
          <w:i/>
          <w:iCs/>
          <w:lang w:val="vi-VN"/>
        </w:rPr>
        <w:t xml:space="preserve">ánh dấu </w:t>
      </w:r>
      <w:r w:rsidRPr="00412E7F">
        <w:rPr>
          <w:rFonts w:eastAsia="Arial" w:cs="Times New Roman"/>
          <w:b/>
          <w:i/>
          <w:iCs/>
          <w:lang w:val="vi-VN"/>
        </w:rPr>
        <w:sym w:font="Symbol" w:char="F0D6"/>
      </w:r>
      <w:r w:rsidRPr="00412E7F">
        <w:rPr>
          <w:rFonts w:eastAsia="Arial" w:cs="Times New Roman"/>
          <w:b/>
          <w:i/>
          <w:iCs/>
          <w:lang w:val="vi-VN"/>
        </w:rPr>
        <w:t xml:space="preserve"> </w:t>
      </w:r>
      <w:r w:rsidRPr="00412E7F">
        <w:rPr>
          <w:rFonts w:eastAsia="Arial" w:cs="Times New Roman"/>
          <w:i/>
          <w:iCs/>
          <w:lang w:val="vi-VN"/>
        </w:rPr>
        <w:t xml:space="preserve"> vào ô tương ứng</w:t>
      </w:r>
      <w:r w:rsidRPr="00412E7F">
        <w:rPr>
          <w:rFonts w:eastAsia="Arial" w:cs="Times New Roman"/>
          <w:lang w:val="vi-VN"/>
        </w:rPr>
        <w:t>):</w:t>
      </w:r>
    </w:p>
    <w:tbl>
      <w:tblPr>
        <w:tblW w:w="0" w:type="auto"/>
        <w:tblInd w:w="648" w:type="dxa"/>
        <w:tblLook w:val="01E0" w:firstRow="1" w:lastRow="1" w:firstColumn="1" w:lastColumn="1" w:noHBand="0" w:noVBand="0"/>
      </w:tblPr>
      <w:tblGrid>
        <w:gridCol w:w="5022"/>
        <w:gridCol w:w="1260"/>
      </w:tblGrid>
      <w:tr w:rsidR="00412E7F" w:rsidRPr="00D9148D" w:rsidTr="00877C91">
        <w:trPr>
          <w:trHeight w:val="405"/>
        </w:trPr>
        <w:tc>
          <w:tcPr>
            <w:tcW w:w="5022" w:type="dxa"/>
          </w:tcPr>
          <w:p w:rsidR="00412E7F" w:rsidRPr="00D9148D" w:rsidRDefault="00412E7F" w:rsidP="005541D1">
            <w:pPr>
              <w:widowControl w:val="0"/>
              <w:tabs>
                <w:tab w:val="left" w:pos="0"/>
              </w:tabs>
              <w:autoSpaceDE w:val="0"/>
              <w:autoSpaceDN w:val="0"/>
              <w:spacing w:before="60" w:after="60" w:line="360" w:lineRule="auto"/>
              <w:jc w:val="both"/>
              <w:rPr>
                <w:rFonts w:eastAsia="Times New Roman" w:cs="Times New Roman"/>
                <w:i/>
                <w:sz w:val="26"/>
                <w:szCs w:val="26"/>
                <w:lang w:val="vi-VN"/>
              </w:rPr>
            </w:pPr>
            <w:r w:rsidRPr="00D9148D">
              <w:rPr>
                <w:rFonts w:eastAsia="Times New Roman" w:cs="Times New Roman"/>
                <w:bCs/>
                <w:i/>
                <w:sz w:val="26"/>
                <w:szCs w:val="26"/>
                <w:lang w:val="vi-VN"/>
              </w:rPr>
              <w:t>- Nộp hồ sơ đúng hạn</w:t>
            </w:r>
          </w:p>
        </w:tc>
        <w:tc>
          <w:tcPr>
            <w:tcW w:w="1260" w:type="dxa"/>
          </w:tcPr>
          <w:p w:rsidR="00412E7F" w:rsidRPr="00D9148D" w:rsidRDefault="00C30A92" w:rsidP="005541D1">
            <w:pPr>
              <w:widowControl w:val="0"/>
              <w:autoSpaceDE w:val="0"/>
              <w:autoSpaceDN w:val="0"/>
              <w:spacing w:before="60" w:after="60" w:line="360" w:lineRule="auto"/>
              <w:jc w:val="center"/>
              <w:rPr>
                <w:rFonts w:eastAsia="Arial" w:cs="Times New Roman"/>
                <w:b/>
                <w:sz w:val="26"/>
                <w:szCs w:val="26"/>
                <w:lang w:val="pt-BR"/>
              </w:rPr>
            </w:pPr>
            <w:r w:rsidRPr="00D9148D">
              <w:rPr>
                <w:rFonts w:eastAsia="Arial" w:cs="Times New Roman"/>
                <w:sz w:val="26"/>
                <w:szCs w:val="26"/>
                <w:lang w:val="vi-VN"/>
              </w:rPr>
              <w:sym w:font="Wingdings" w:char="F0FE"/>
            </w:r>
          </w:p>
        </w:tc>
      </w:tr>
      <w:tr w:rsidR="00412E7F" w:rsidRPr="00D9148D" w:rsidTr="00877C91">
        <w:trPr>
          <w:trHeight w:val="405"/>
        </w:trPr>
        <w:tc>
          <w:tcPr>
            <w:tcW w:w="5022" w:type="dxa"/>
          </w:tcPr>
          <w:p w:rsidR="00412E7F" w:rsidRPr="00D9148D" w:rsidRDefault="00412E7F" w:rsidP="005541D1">
            <w:pPr>
              <w:widowControl w:val="0"/>
              <w:tabs>
                <w:tab w:val="left" w:pos="0"/>
              </w:tabs>
              <w:autoSpaceDE w:val="0"/>
              <w:autoSpaceDN w:val="0"/>
              <w:spacing w:before="60" w:after="60" w:line="360" w:lineRule="auto"/>
              <w:jc w:val="both"/>
              <w:rPr>
                <w:rFonts w:eastAsia="Times New Roman" w:cs="Times New Roman"/>
                <w:bCs/>
                <w:i/>
                <w:sz w:val="26"/>
                <w:szCs w:val="26"/>
                <w:lang w:val="pt-BR"/>
              </w:rPr>
            </w:pPr>
            <w:r w:rsidRPr="00D9148D">
              <w:rPr>
                <w:rFonts w:eastAsia="Times New Roman" w:cs="Times New Roman"/>
                <w:bCs/>
                <w:i/>
                <w:sz w:val="26"/>
                <w:szCs w:val="26"/>
                <w:lang w:val="pt-BR"/>
              </w:rPr>
              <w:t>- Nộp chậm từ trên 30 ngày đến 06 tháng</w:t>
            </w:r>
          </w:p>
        </w:tc>
        <w:tc>
          <w:tcPr>
            <w:tcW w:w="1260" w:type="dxa"/>
          </w:tcPr>
          <w:p w:rsidR="00412E7F" w:rsidRPr="00D9148D" w:rsidRDefault="00412E7F" w:rsidP="005541D1">
            <w:pPr>
              <w:widowControl w:val="0"/>
              <w:autoSpaceDE w:val="0"/>
              <w:autoSpaceDN w:val="0"/>
              <w:spacing w:before="60" w:after="60" w:line="360" w:lineRule="auto"/>
              <w:jc w:val="center"/>
              <w:rPr>
                <w:rFonts w:eastAsia="Arial" w:cs="Times New Roman"/>
                <w:b/>
                <w:sz w:val="26"/>
                <w:szCs w:val="26"/>
                <w:lang w:val="pt-BR"/>
              </w:rPr>
            </w:pPr>
            <w:r w:rsidRPr="00D9148D">
              <w:rPr>
                <w:rFonts w:eastAsia="Arial" w:cs="Times New Roman"/>
                <w:sz w:val="26"/>
                <w:szCs w:val="26"/>
                <w:lang w:val="vi-VN"/>
              </w:rPr>
              <w:fldChar w:fldCharType="begin">
                <w:ffData>
                  <w:name w:val="Check1"/>
                  <w:enabled/>
                  <w:calcOnExit w:val="0"/>
                  <w:checkBox>
                    <w:sizeAuto/>
                    <w:default w:val="0"/>
                  </w:checkBox>
                </w:ffData>
              </w:fldChar>
            </w:r>
            <w:r w:rsidRPr="00D9148D">
              <w:rPr>
                <w:rFonts w:eastAsia="Arial" w:cs="Times New Roman"/>
                <w:sz w:val="26"/>
                <w:szCs w:val="26"/>
                <w:lang w:val="vi-VN"/>
              </w:rPr>
              <w:instrText xml:space="preserve"> FORMCHECKBOX </w:instrText>
            </w:r>
            <w:r w:rsidR="0053735B">
              <w:rPr>
                <w:rFonts w:eastAsia="Arial" w:cs="Times New Roman"/>
                <w:sz w:val="26"/>
                <w:szCs w:val="26"/>
                <w:lang w:val="vi-VN"/>
              </w:rPr>
            </w:r>
            <w:r w:rsidR="0053735B">
              <w:rPr>
                <w:rFonts w:eastAsia="Arial" w:cs="Times New Roman"/>
                <w:sz w:val="26"/>
                <w:szCs w:val="26"/>
                <w:lang w:val="vi-VN"/>
              </w:rPr>
              <w:fldChar w:fldCharType="separate"/>
            </w:r>
            <w:r w:rsidRPr="00D9148D">
              <w:rPr>
                <w:rFonts w:eastAsia="Arial" w:cs="Times New Roman"/>
                <w:sz w:val="26"/>
                <w:szCs w:val="26"/>
                <w:lang w:val="vi-VN"/>
              </w:rPr>
              <w:fldChar w:fldCharType="end"/>
            </w:r>
          </w:p>
        </w:tc>
      </w:tr>
      <w:tr w:rsidR="00412E7F" w:rsidRPr="00D9148D" w:rsidTr="00877C91">
        <w:tc>
          <w:tcPr>
            <w:tcW w:w="5022" w:type="dxa"/>
          </w:tcPr>
          <w:p w:rsidR="00412E7F" w:rsidRPr="00D9148D" w:rsidRDefault="00412E7F" w:rsidP="005541D1">
            <w:pPr>
              <w:widowControl w:val="0"/>
              <w:tabs>
                <w:tab w:val="left" w:pos="0"/>
              </w:tabs>
              <w:autoSpaceDE w:val="0"/>
              <w:autoSpaceDN w:val="0"/>
              <w:spacing w:before="60" w:after="60" w:line="360" w:lineRule="auto"/>
              <w:jc w:val="both"/>
              <w:rPr>
                <w:rFonts w:eastAsia="Times New Roman" w:cs="Times New Roman"/>
                <w:i/>
                <w:sz w:val="26"/>
                <w:szCs w:val="26"/>
                <w:lang w:val="pt-BR"/>
              </w:rPr>
            </w:pPr>
            <w:r w:rsidRPr="00D9148D">
              <w:rPr>
                <w:rFonts w:eastAsia="Times New Roman" w:cs="Times New Roman"/>
                <w:bCs/>
                <w:i/>
                <w:sz w:val="26"/>
                <w:szCs w:val="26"/>
                <w:lang w:val="pt-BR"/>
              </w:rPr>
              <w:t>- Nộp hồ sơ chậm trên 06 tháng</w:t>
            </w:r>
          </w:p>
        </w:tc>
        <w:tc>
          <w:tcPr>
            <w:tcW w:w="1260" w:type="dxa"/>
          </w:tcPr>
          <w:p w:rsidR="00412E7F" w:rsidRPr="00D9148D" w:rsidRDefault="00412E7F" w:rsidP="005541D1">
            <w:pPr>
              <w:widowControl w:val="0"/>
              <w:tabs>
                <w:tab w:val="left" w:pos="0"/>
              </w:tabs>
              <w:autoSpaceDE w:val="0"/>
              <w:autoSpaceDN w:val="0"/>
              <w:spacing w:before="60" w:after="60" w:line="360" w:lineRule="auto"/>
              <w:jc w:val="center"/>
              <w:rPr>
                <w:rFonts w:eastAsia="Times New Roman" w:cs="Times New Roman"/>
                <w:b/>
                <w:sz w:val="26"/>
                <w:szCs w:val="26"/>
                <w:lang w:val="pt-BR"/>
              </w:rPr>
            </w:pPr>
            <w:r w:rsidRPr="00D9148D">
              <w:rPr>
                <w:rFonts w:eastAsia="Times New Roman" w:cs="Times New Roman"/>
                <w:sz w:val="26"/>
                <w:szCs w:val="26"/>
              </w:rPr>
              <w:fldChar w:fldCharType="begin">
                <w:ffData>
                  <w:name w:val="Check1"/>
                  <w:enabled/>
                  <w:calcOnExit w:val="0"/>
                  <w:checkBox>
                    <w:sizeAuto/>
                    <w:default w:val="0"/>
                  </w:checkBox>
                </w:ffData>
              </w:fldChar>
            </w:r>
            <w:r w:rsidRPr="00D9148D">
              <w:rPr>
                <w:rFonts w:eastAsia="Times New Roman" w:cs="Times New Roman"/>
                <w:sz w:val="26"/>
                <w:szCs w:val="26"/>
              </w:rPr>
              <w:instrText xml:space="preserve"> FORMCHECKBOX </w:instrText>
            </w:r>
            <w:r w:rsidR="0053735B">
              <w:rPr>
                <w:rFonts w:eastAsia="Times New Roman" w:cs="Times New Roman"/>
                <w:sz w:val="26"/>
                <w:szCs w:val="26"/>
              </w:rPr>
            </w:r>
            <w:r w:rsidR="0053735B">
              <w:rPr>
                <w:rFonts w:eastAsia="Times New Roman" w:cs="Times New Roman"/>
                <w:sz w:val="26"/>
                <w:szCs w:val="26"/>
              </w:rPr>
              <w:fldChar w:fldCharType="separate"/>
            </w:r>
            <w:r w:rsidRPr="00D9148D">
              <w:rPr>
                <w:rFonts w:eastAsia="Times New Roman" w:cs="Times New Roman"/>
                <w:sz w:val="26"/>
                <w:szCs w:val="26"/>
              </w:rPr>
              <w:fldChar w:fldCharType="end"/>
            </w:r>
          </w:p>
        </w:tc>
      </w:tr>
    </w:tbl>
    <w:p w:rsidR="00412E7F" w:rsidRPr="00412E7F" w:rsidRDefault="00412E7F" w:rsidP="005541D1">
      <w:pPr>
        <w:spacing w:before="60" w:after="60" w:line="360" w:lineRule="auto"/>
        <w:jc w:val="both"/>
        <w:rPr>
          <w:rFonts w:eastAsia="Arial" w:cs="Times New Roman"/>
          <w:szCs w:val="28"/>
          <w:lang w:val="vi-VN"/>
        </w:rPr>
      </w:pPr>
      <w:r w:rsidRPr="00412E7F">
        <w:rPr>
          <w:rFonts w:eastAsia="Arial" w:cs="Times New Roman"/>
          <w:szCs w:val="28"/>
          <w:lang w:val="vi-VN"/>
        </w:rPr>
        <w:t>2. Về kết quả thực hiện nhiệm vụ:</w:t>
      </w:r>
    </w:p>
    <w:p w:rsidR="00412E7F" w:rsidRPr="00D9148D" w:rsidRDefault="00412E7F" w:rsidP="005541D1">
      <w:pPr>
        <w:spacing w:before="60" w:after="60" w:line="360" w:lineRule="auto"/>
        <w:jc w:val="both"/>
        <w:rPr>
          <w:rFonts w:eastAsia="Arial" w:cs="Times New Roman"/>
          <w:sz w:val="26"/>
          <w:szCs w:val="26"/>
          <w:lang w:val="pt-BR"/>
        </w:rPr>
      </w:pPr>
      <w:r w:rsidRPr="00D9148D">
        <w:rPr>
          <w:rFonts w:eastAsia="Arial" w:cs="Times New Roman"/>
          <w:i/>
          <w:sz w:val="26"/>
          <w:szCs w:val="26"/>
          <w:lang w:val="vi-VN"/>
        </w:rPr>
        <w:tab/>
        <w:t xml:space="preserve">- Xuất sắc                                  </w:t>
      </w:r>
      <w:r w:rsidR="00877C91" w:rsidRPr="000E4AF3">
        <w:rPr>
          <w:rFonts w:eastAsia="Arial" w:cs="Times New Roman"/>
          <w:i/>
          <w:sz w:val="26"/>
          <w:szCs w:val="26"/>
          <w:lang w:val="vi-VN"/>
        </w:rPr>
        <w:t xml:space="preserve"> </w:t>
      </w:r>
      <w:r w:rsidRPr="00D9148D">
        <w:rPr>
          <w:rFonts w:eastAsia="Arial" w:cs="Times New Roman"/>
          <w:i/>
          <w:sz w:val="26"/>
          <w:szCs w:val="26"/>
          <w:lang w:val="vi-VN"/>
        </w:rPr>
        <w:tab/>
      </w:r>
      <w:r w:rsidRPr="00D9148D">
        <w:rPr>
          <w:rFonts w:eastAsia="Arial" w:cs="Times New Roman"/>
          <w:sz w:val="26"/>
          <w:szCs w:val="26"/>
          <w:lang w:val="vi-VN"/>
        </w:rPr>
        <w:fldChar w:fldCharType="begin">
          <w:ffData>
            <w:name w:val="Check3"/>
            <w:enabled/>
            <w:calcOnExit w:val="0"/>
            <w:checkBox>
              <w:sizeAuto/>
              <w:default w:val="0"/>
            </w:checkBox>
          </w:ffData>
        </w:fldChar>
      </w:r>
      <w:r w:rsidRPr="00D9148D">
        <w:rPr>
          <w:rFonts w:eastAsia="Arial" w:cs="Times New Roman"/>
          <w:sz w:val="26"/>
          <w:szCs w:val="26"/>
          <w:lang w:val="vi-VN"/>
        </w:rPr>
        <w:instrText xml:space="preserve"> FORMCHECKBOX </w:instrText>
      </w:r>
      <w:r w:rsidR="0053735B">
        <w:rPr>
          <w:rFonts w:eastAsia="Arial" w:cs="Times New Roman"/>
          <w:sz w:val="26"/>
          <w:szCs w:val="26"/>
          <w:lang w:val="vi-VN"/>
        </w:rPr>
      </w:r>
      <w:r w:rsidR="0053735B">
        <w:rPr>
          <w:rFonts w:eastAsia="Arial" w:cs="Times New Roman"/>
          <w:sz w:val="26"/>
          <w:szCs w:val="26"/>
          <w:lang w:val="vi-VN"/>
        </w:rPr>
        <w:fldChar w:fldCharType="separate"/>
      </w:r>
      <w:r w:rsidRPr="00D9148D">
        <w:rPr>
          <w:rFonts w:eastAsia="Arial" w:cs="Times New Roman"/>
          <w:sz w:val="26"/>
          <w:szCs w:val="26"/>
          <w:lang w:val="vi-VN"/>
        </w:rPr>
        <w:fldChar w:fldCharType="end"/>
      </w:r>
      <w:r w:rsidRPr="00D9148D">
        <w:rPr>
          <w:rFonts w:eastAsia="Arial" w:cs="Times New Roman"/>
          <w:sz w:val="26"/>
          <w:szCs w:val="26"/>
          <w:lang w:val="pt-BR"/>
        </w:rPr>
        <w:t xml:space="preserve">  </w:t>
      </w:r>
    </w:p>
    <w:p w:rsidR="00412E7F" w:rsidRPr="00D9148D" w:rsidRDefault="00412E7F" w:rsidP="005541D1">
      <w:pPr>
        <w:spacing w:before="60" w:after="60" w:line="360" w:lineRule="auto"/>
        <w:jc w:val="both"/>
        <w:rPr>
          <w:rFonts w:eastAsia="Arial" w:cs="Times New Roman"/>
          <w:sz w:val="26"/>
          <w:szCs w:val="26"/>
          <w:lang w:val="vi-VN"/>
        </w:rPr>
      </w:pPr>
      <w:r w:rsidRPr="00D9148D">
        <w:rPr>
          <w:rFonts w:eastAsia="Arial" w:cs="Times New Roman"/>
          <w:i/>
          <w:sz w:val="26"/>
          <w:szCs w:val="26"/>
          <w:lang w:val="vi-VN"/>
        </w:rPr>
        <w:tab/>
        <w:t xml:space="preserve">- Đạt                      </w:t>
      </w:r>
      <w:r w:rsidRPr="00D9148D">
        <w:rPr>
          <w:rFonts w:eastAsia="Arial" w:cs="Times New Roman"/>
          <w:i/>
          <w:sz w:val="26"/>
          <w:szCs w:val="26"/>
          <w:lang w:val="vi-VN"/>
        </w:rPr>
        <w:tab/>
      </w:r>
      <w:r w:rsidRPr="00D9148D">
        <w:rPr>
          <w:rFonts w:eastAsia="Arial" w:cs="Times New Roman"/>
          <w:i/>
          <w:sz w:val="26"/>
          <w:szCs w:val="26"/>
          <w:lang w:val="vi-VN"/>
        </w:rPr>
        <w:tab/>
        <w:t xml:space="preserve">       </w:t>
      </w:r>
      <w:r w:rsidRPr="00D9148D">
        <w:rPr>
          <w:rFonts w:eastAsia="Arial" w:cs="Times New Roman"/>
          <w:i/>
          <w:sz w:val="26"/>
          <w:szCs w:val="26"/>
          <w:lang w:val="vi-VN"/>
        </w:rPr>
        <w:tab/>
      </w:r>
      <w:r w:rsidR="00C30A92" w:rsidRPr="00D9148D">
        <w:rPr>
          <w:rFonts w:eastAsia="Arial" w:cs="Times New Roman"/>
          <w:sz w:val="26"/>
          <w:szCs w:val="26"/>
          <w:lang w:val="vi-VN"/>
        </w:rPr>
        <w:sym w:font="Wingdings" w:char="F0FE"/>
      </w:r>
    </w:p>
    <w:p w:rsidR="00412E7F" w:rsidRPr="00D9148D" w:rsidRDefault="00412E7F" w:rsidP="005541D1">
      <w:pPr>
        <w:spacing w:before="60" w:after="60" w:line="360" w:lineRule="auto"/>
        <w:jc w:val="both"/>
        <w:rPr>
          <w:rFonts w:eastAsia="Arial" w:cs="Times New Roman"/>
          <w:sz w:val="26"/>
          <w:szCs w:val="26"/>
          <w:lang w:val="vi-VN"/>
        </w:rPr>
      </w:pPr>
      <w:r w:rsidRPr="00D9148D">
        <w:rPr>
          <w:rFonts w:eastAsia="Arial" w:cs="Times New Roman"/>
          <w:i/>
          <w:sz w:val="26"/>
          <w:szCs w:val="26"/>
          <w:lang w:val="vi-VN"/>
        </w:rPr>
        <w:tab/>
        <w:t xml:space="preserve">- Không đạt                                </w:t>
      </w:r>
      <w:r w:rsidRPr="00D9148D">
        <w:rPr>
          <w:rFonts w:eastAsia="Arial" w:cs="Times New Roman"/>
          <w:i/>
          <w:sz w:val="26"/>
          <w:szCs w:val="26"/>
          <w:lang w:val="vi-VN"/>
        </w:rPr>
        <w:tab/>
      </w:r>
      <w:r w:rsidRPr="00D9148D">
        <w:rPr>
          <w:rFonts w:eastAsia="Arial" w:cs="Times New Roman"/>
          <w:sz w:val="26"/>
          <w:szCs w:val="26"/>
          <w:lang w:val="vi-VN"/>
        </w:rPr>
        <w:fldChar w:fldCharType="begin">
          <w:ffData>
            <w:name w:val="Check3"/>
            <w:enabled/>
            <w:calcOnExit w:val="0"/>
            <w:checkBox>
              <w:sizeAuto/>
              <w:default w:val="0"/>
            </w:checkBox>
          </w:ffData>
        </w:fldChar>
      </w:r>
      <w:r w:rsidRPr="00D9148D">
        <w:rPr>
          <w:rFonts w:eastAsia="Arial" w:cs="Times New Roman"/>
          <w:sz w:val="26"/>
          <w:szCs w:val="26"/>
          <w:lang w:val="vi-VN"/>
        </w:rPr>
        <w:instrText xml:space="preserve"> FORMCHECKBOX </w:instrText>
      </w:r>
      <w:r w:rsidR="0053735B">
        <w:rPr>
          <w:rFonts w:eastAsia="Arial" w:cs="Times New Roman"/>
          <w:sz w:val="26"/>
          <w:szCs w:val="26"/>
          <w:lang w:val="vi-VN"/>
        </w:rPr>
      </w:r>
      <w:r w:rsidR="0053735B">
        <w:rPr>
          <w:rFonts w:eastAsia="Arial" w:cs="Times New Roman"/>
          <w:sz w:val="26"/>
          <w:szCs w:val="26"/>
          <w:lang w:val="vi-VN"/>
        </w:rPr>
        <w:fldChar w:fldCharType="separate"/>
      </w:r>
      <w:r w:rsidRPr="00D9148D">
        <w:rPr>
          <w:rFonts w:eastAsia="Arial" w:cs="Times New Roman"/>
          <w:sz w:val="26"/>
          <w:szCs w:val="26"/>
          <w:lang w:val="vi-VN"/>
        </w:rPr>
        <w:fldChar w:fldCharType="end"/>
      </w:r>
    </w:p>
    <w:p w:rsidR="005541D1" w:rsidRDefault="005541D1" w:rsidP="005541D1">
      <w:pPr>
        <w:spacing w:after="0" w:line="360" w:lineRule="auto"/>
        <w:ind w:firstLine="720"/>
        <w:jc w:val="both"/>
        <w:rPr>
          <w:rFonts w:eastAsia="Arial" w:cs="Times New Roman"/>
          <w:sz w:val="26"/>
          <w:szCs w:val="26"/>
          <w:lang w:val="vi-VN"/>
        </w:rPr>
      </w:pPr>
    </w:p>
    <w:p w:rsidR="00412E7F" w:rsidRDefault="00412E7F" w:rsidP="005541D1">
      <w:pPr>
        <w:spacing w:after="0" w:line="360" w:lineRule="auto"/>
        <w:ind w:firstLine="720"/>
        <w:jc w:val="both"/>
        <w:rPr>
          <w:rFonts w:eastAsia=".VnTime" w:cs="Times New Roman"/>
          <w:bCs/>
          <w:sz w:val="26"/>
          <w:szCs w:val="26"/>
          <w:lang w:val="vi-VN"/>
        </w:rPr>
      </w:pPr>
      <w:r w:rsidRPr="00812E0E">
        <w:rPr>
          <w:rFonts w:eastAsia="Arial" w:cs="Times New Roman"/>
          <w:sz w:val="26"/>
          <w:szCs w:val="26"/>
          <w:lang w:val="vi-VN"/>
        </w:rPr>
        <w:t xml:space="preserve">Cam đoan nội dung của Báo cáo là trung thực; Chủ nhiệm và các thành viên tham gia thực hiện nhiệm vụ </w:t>
      </w:r>
      <w:r w:rsidRPr="00812E0E">
        <w:rPr>
          <w:rFonts w:eastAsia=".VnTime" w:cs="Times New Roman"/>
          <w:bCs/>
          <w:sz w:val="26"/>
          <w:szCs w:val="26"/>
          <w:lang w:val="vi-VN"/>
        </w:rPr>
        <w:t>không sử dụng kết quả nghiên cứu của người khác trái với quy định của pháp luật.</w:t>
      </w:r>
    </w:p>
    <w:p w:rsidR="005541D1" w:rsidRPr="00812E0E" w:rsidRDefault="005541D1" w:rsidP="00D9148D">
      <w:pPr>
        <w:spacing w:before="60" w:after="60" w:line="288" w:lineRule="auto"/>
        <w:ind w:firstLine="720"/>
        <w:jc w:val="both"/>
        <w:rPr>
          <w:rFonts w:eastAsia="Arial" w:cs="Times New Roman"/>
          <w:sz w:val="26"/>
          <w:szCs w:val="26"/>
          <w:lang w:val="vi-VN"/>
        </w:rPr>
      </w:pPr>
    </w:p>
    <w:tbl>
      <w:tblPr>
        <w:tblW w:w="0" w:type="auto"/>
        <w:tblLook w:val="01E0" w:firstRow="1" w:lastRow="1" w:firstColumn="1" w:lastColumn="1" w:noHBand="0" w:noVBand="0"/>
      </w:tblPr>
      <w:tblGrid>
        <w:gridCol w:w="4533"/>
        <w:gridCol w:w="4541"/>
      </w:tblGrid>
      <w:tr w:rsidR="00412E7F" w:rsidRPr="000E4AF3" w:rsidTr="00D9148D">
        <w:tc>
          <w:tcPr>
            <w:tcW w:w="4533" w:type="dxa"/>
          </w:tcPr>
          <w:p w:rsidR="00412E7F" w:rsidRDefault="00412E7F" w:rsidP="00412E7F">
            <w:pPr>
              <w:widowControl w:val="0"/>
              <w:spacing w:after="0" w:line="240" w:lineRule="auto"/>
              <w:jc w:val="center"/>
              <w:rPr>
                <w:rFonts w:eastAsia="Arial" w:cs="Times New Roman"/>
                <w:b/>
                <w:sz w:val="26"/>
                <w:szCs w:val="28"/>
                <w:lang w:val="vi-VN"/>
              </w:rPr>
            </w:pPr>
            <w:r w:rsidRPr="00412E7F">
              <w:rPr>
                <w:rFonts w:eastAsia="Arial" w:cs="Times New Roman"/>
                <w:b/>
                <w:sz w:val="26"/>
                <w:szCs w:val="28"/>
                <w:lang w:val="vi-VN"/>
              </w:rPr>
              <w:t>CHỦ NHIỆM NHIỆM VỤ</w:t>
            </w:r>
          </w:p>
          <w:p w:rsidR="005541D1" w:rsidRDefault="005541D1" w:rsidP="00412E7F">
            <w:pPr>
              <w:widowControl w:val="0"/>
              <w:spacing w:after="0" w:line="240" w:lineRule="auto"/>
              <w:jc w:val="center"/>
              <w:rPr>
                <w:rFonts w:eastAsia="Arial" w:cs="Times New Roman"/>
                <w:b/>
                <w:sz w:val="26"/>
                <w:szCs w:val="28"/>
                <w:lang w:val="vi-VN"/>
              </w:rPr>
            </w:pPr>
          </w:p>
          <w:p w:rsidR="005541D1" w:rsidRDefault="005541D1" w:rsidP="00412E7F">
            <w:pPr>
              <w:widowControl w:val="0"/>
              <w:spacing w:after="0" w:line="240" w:lineRule="auto"/>
              <w:jc w:val="center"/>
              <w:rPr>
                <w:rFonts w:eastAsia="Arial" w:cs="Times New Roman"/>
                <w:b/>
                <w:sz w:val="26"/>
                <w:szCs w:val="28"/>
                <w:lang w:val="vi-VN"/>
              </w:rPr>
            </w:pPr>
          </w:p>
          <w:p w:rsidR="005541D1" w:rsidRDefault="005541D1" w:rsidP="00412E7F">
            <w:pPr>
              <w:widowControl w:val="0"/>
              <w:spacing w:after="0" w:line="240" w:lineRule="auto"/>
              <w:jc w:val="center"/>
              <w:rPr>
                <w:rFonts w:eastAsia="Arial" w:cs="Times New Roman"/>
                <w:b/>
                <w:sz w:val="26"/>
                <w:szCs w:val="28"/>
                <w:lang w:val="vi-VN"/>
              </w:rPr>
            </w:pPr>
          </w:p>
          <w:p w:rsidR="005541D1" w:rsidRDefault="005541D1" w:rsidP="00412E7F">
            <w:pPr>
              <w:widowControl w:val="0"/>
              <w:spacing w:after="0" w:line="240" w:lineRule="auto"/>
              <w:jc w:val="center"/>
              <w:rPr>
                <w:rFonts w:eastAsia="Arial" w:cs="Times New Roman"/>
                <w:b/>
                <w:sz w:val="26"/>
                <w:szCs w:val="28"/>
                <w:lang w:val="vi-VN"/>
              </w:rPr>
            </w:pPr>
          </w:p>
          <w:p w:rsidR="005541D1" w:rsidRDefault="005541D1" w:rsidP="00412E7F">
            <w:pPr>
              <w:widowControl w:val="0"/>
              <w:spacing w:after="0" w:line="240" w:lineRule="auto"/>
              <w:jc w:val="center"/>
              <w:rPr>
                <w:rFonts w:eastAsia="Arial" w:cs="Times New Roman"/>
                <w:b/>
                <w:sz w:val="26"/>
                <w:szCs w:val="28"/>
                <w:lang w:val="vi-VN"/>
              </w:rPr>
            </w:pPr>
          </w:p>
          <w:p w:rsidR="005541D1" w:rsidRDefault="005541D1" w:rsidP="00412E7F">
            <w:pPr>
              <w:widowControl w:val="0"/>
              <w:spacing w:after="0" w:line="240" w:lineRule="auto"/>
              <w:jc w:val="center"/>
              <w:rPr>
                <w:rFonts w:eastAsia="Arial" w:cs="Times New Roman"/>
                <w:b/>
                <w:sz w:val="26"/>
                <w:szCs w:val="28"/>
                <w:lang w:val="vi-VN"/>
              </w:rPr>
            </w:pPr>
          </w:p>
          <w:p w:rsidR="005541D1" w:rsidRPr="000E4AF3" w:rsidRDefault="005541D1" w:rsidP="00412E7F">
            <w:pPr>
              <w:widowControl w:val="0"/>
              <w:spacing w:after="0" w:line="240" w:lineRule="auto"/>
              <w:jc w:val="center"/>
              <w:rPr>
                <w:rFonts w:eastAsia="Arial" w:cs="Times New Roman"/>
                <w:b/>
                <w:sz w:val="26"/>
                <w:szCs w:val="28"/>
                <w:lang w:val="vi-VN"/>
              </w:rPr>
            </w:pPr>
            <w:r w:rsidRPr="000E4AF3">
              <w:rPr>
                <w:rFonts w:eastAsia="Arial" w:cs="Times New Roman"/>
                <w:b/>
                <w:sz w:val="26"/>
                <w:szCs w:val="28"/>
                <w:lang w:val="vi-VN"/>
              </w:rPr>
              <w:t>Hoàng Tuấn Thành</w:t>
            </w:r>
          </w:p>
          <w:p w:rsidR="00412E7F" w:rsidRPr="00412E7F" w:rsidRDefault="00412E7F" w:rsidP="00412E7F">
            <w:pPr>
              <w:widowControl w:val="0"/>
              <w:spacing w:after="0" w:line="240" w:lineRule="auto"/>
              <w:jc w:val="center"/>
              <w:rPr>
                <w:rFonts w:eastAsia="Arial" w:cs="Times New Roman"/>
                <w:sz w:val="26"/>
                <w:szCs w:val="28"/>
                <w:lang w:val="vi-VN"/>
              </w:rPr>
            </w:pPr>
          </w:p>
        </w:tc>
        <w:tc>
          <w:tcPr>
            <w:tcW w:w="4541" w:type="dxa"/>
          </w:tcPr>
          <w:p w:rsidR="00412E7F" w:rsidRPr="00412E7F" w:rsidRDefault="00412E7F" w:rsidP="00412E7F">
            <w:pPr>
              <w:widowControl w:val="0"/>
              <w:spacing w:after="0" w:line="240" w:lineRule="auto"/>
              <w:jc w:val="center"/>
              <w:rPr>
                <w:rFonts w:eastAsia="Arial" w:cs="Times New Roman"/>
                <w:b/>
                <w:sz w:val="26"/>
                <w:szCs w:val="28"/>
                <w:lang w:val="vi-VN"/>
              </w:rPr>
            </w:pPr>
            <w:r w:rsidRPr="00412E7F">
              <w:rPr>
                <w:rFonts w:eastAsia="Arial" w:cs="Times New Roman"/>
                <w:b/>
                <w:sz w:val="26"/>
                <w:szCs w:val="28"/>
                <w:lang w:val="vi-VN"/>
              </w:rPr>
              <w:t>THỦ TRƯỞNG</w:t>
            </w:r>
          </w:p>
          <w:p w:rsidR="00412E7F" w:rsidRPr="00D9148D" w:rsidRDefault="00412E7F" w:rsidP="00D9148D">
            <w:pPr>
              <w:widowControl w:val="0"/>
              <w:spacing w:after="0" w:line="240" w:lineRule="auto"/>
              <w:jc w:val="center"/>
              <w:rPr>
                <w:rFonts w:eastAsia="Arial" w:cs="Times New Roman"/>
                <w:b/>
                <w:sz w:val="26"/>
                <w:szCs w:val="28"/>
                <w:lang w:val="vi-VN"/>
              </w:rPr>
            </w:pPr>
            <w:r w:rsidRPr="00412E7F">
              <w:rPr>
                <w:rFonts w:eastAsia="Arial" w:cs="Times New Roman"/>
                <w:b/>
                <w:sz w:val="26"/>
                <w:szCs w:val="28"/>
                <w:lang w:val="vi-VN"/>
              </w:rPr>
              <w:t>TỔ CHỨC CHỦ TRÌ NHIỆM VỤ</w:t>
            </w:r>
          </w:p>
        </w:tc>
      </w:tr>
    </w:tbl>
    <w:p w:rsidR="00FB085B" w:rsidRDefault="00FB085B" w:rsidP="00FB085B">
      <w:pPr>
        <w:rPr>
          <w:rFonts w:eastAsia="Arial" w:cs="Times New Roman"/>
          <w:szCs w:val="28"/>
          <w:lang w:val="vi-VN"/>
        </w:rPr>
      </w:pPr>
    </w:p>
    <w:sectPr w:rsidR="00FB085B" w:rsidSect="00D9148D">
      <w:pgSz w:w="11909" w:h="16834" w:code="9"/>
      <w:pgMar w:top="1134" w:right="1134"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33831"/>
    <w:multiLevelType w:val="hybridMultilevel"/>
    <w:tmpl w:val="C9E85772"/>
    <w:lvl w:ilvl="0" w:tplc="7AF47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7F"/>
    <w:rsid w:val="00050648"/>
    <w:rsid w:val="000E444D"/>
    <w:rsid w:val="000E4AF3"/>
    <w:rsid w:val="00146739"/>
    <w:rsid w:val="00190331"/>
    <w:rsid w:val="001B2633"/>
    <w:rsid w:val="001C7701"/>
    <w:rsid w:val="002217D1"/>
    <w:rsid w:val="00225DE4"/>
    <w:rsid w:val="0028658F"/>
    <w:rsid w:val="00311660"/>
    <w:rsid w:val="00342E43"/>
    <w:rsid w:val="003B2CAB"/>
    <w:rsid w:val="003E17C7"/>
    <w:rsid w:val="00411043"/>
    <w:rsid w:val="00412E7F"/>
    <w:rsid w:val="004921DF"/>
    <w:rsid w:val="0050288B"/>
    <w:rsid w:val="00525A69"/>
    <w:rsid w:val="0053735B"/>
    <w:rsid w:val="005541D1"/>
    <w:rsid w:val="005B714E"/>
    <w:rsid w:val="006755B3"/>
    <w:rsid w:val="00685D02"/>
    <w:rsid w:val="006A44BF"/>
    <w:rsid w:val="006C5029"/>
    <w:rsid w:val="0074738C"/>
    <w:rsid w:val="007B5693"/>
    <w:rsid w:val="007D438E"/>
    <w:rsid w:val="00812E0E"/>
    <w:rsid w:val="00871D33"/>
    <w:rsid w:val="00877C91"/>
    <w:rsid w:val="00882AFC"/>
    <w:rsid w:val="008975C0"/>
    <w:rsid w:val="00987223"/>
    <w:rsid w:val="00AA0DB1"/>
    <w:rsid w:val="00AE1FAD"/>
    <w:rsid w:val="00BB74CA"/>
    <w:rsid w:val="00BC0971"/>
    <w:rsid w:val="00C30A92"/>
    <w:rsid w:val="00CE4733"/>
    <w:rsid w:val="00D9148D"/>
    <w:rsid w:val="00DB3830"/>
    <w:rsid w:val="00EE4ECC"/>
    <w:rsid w:val="00EE7E18"/>
    <w:rsid w:val="00F367D0"/>
    <w:rsid w:val="00F62AE1"/>
    <w:rsid w:val="00F81D64"/>
    <w:rsid w:val="00F97635"/>
    <w:rsid w:val="00FB085B"/>
    <w:rsid w:val="00FF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6CBDB-0EF9-459D-BD73-403E3F1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F1BBE"/>
    <w:pPr>
      <w:spacing w:after="120" w:line="480" w:lineRule="auto"/>
    </w:pPr>
  </w:style>
  <w:style w:type="character" w:customStyle="1" w:styleId="BodyText2Char">
    <w:name w:val="Body Text 2 Char"/>
    <w:basedOn w:val="DefaultParagraphFont"/>
    <w:link w:val="BodyText2"/>
    <w:uiPriority w:val="99"/>
    <w:rsid w:val="00FF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,328,1848,</UserShare>
    <UserEdit xmlns="4fbc9bd2-95f2-4216-8ce4-0fe6c7b9ade8">,1848,</UserEdit>
    <TypeFile xmlns="4fbc9bd2-95f2-4216-8ce4-0fe6c7b9ade8">4</TypeFile>
    <UserOwner xmlns="4fbc9bd2-95f2-4216-8ce4-0fe6c7b9ade8">1848</UserOwner>
    <UserCreated xmlns="4fbc9bd2-95f2-4216-8ce4-0fe6c7b9ade8">1848</UserCreated>
  </documentManagement>
</p:properties>
</file>

<file path=customXml/itemProps1.xml><?xml version="1.0" encoding="utf-8"?>
<ds:datastoreItem xmlns:ds="http://schemas.openxmlformats.org/officeDocument/2006/customXml" ds:itemID="{55ABFD89-2BED-4639-A583-1670A6242284}"/>
</file>

<file path=customXml/itemProps2.xml><?xml version="1.0" encoding="utf-8"?>
<ds:datastoreItem xmlns:ds="http://schemas.openxmlformats.org/officeDocument/2006/customXml" ds:itemID="{24AF95C7-12C8-45F3-B168-ECF04F47FFE3}"/>
</file>

<file path=customXml/itemProps3.xml><?xml version="1.0" encoding="utf-8"?>
<ds:datastoreItem xmlns:ds="http://schemas.openxmlformats.org/officeDocument/2006/customXml" ds:itemID="{EF3F4A62-E01A-4D10-AF49-169718714D8B}"/>
</file>

<file path=customXml/itemProps4.xml><?xml version="1.0" encoding="utf-8"?>
<ds:datastoreItem xmlns:ds="http://schemas.openxmlformats.org/officeDocument/2006/customXml" ds:itemID="{1B2EB6ED-ECB0-4B62-88D8-E76BDC25067E}"/>
</file>

<file path=docProps/app.xml><?xml version="1.0" encoding="utf-8"?>
<Properties xmlns="http://schemas.openxmlformats.org/officeDocument/2006/extended-properties" xmlns:vt="http://schemas.openxmlformats.org/officeDocument/2006/docPropsVTypes">
  <Template>Normal</Template>
  <TotalTime>2</TotalTime>
  <Pages>6</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Tuan Thanh</cp:lastModifiedBy>
  <cp:revision>2</cp:revision>
  <dcterms:created xsi:type="dcterms:W3CDTF">2022-04-09T06:45:00Z</dcterms:created>
  <dcterms:modified xsi:type="dcterms:W3CDTF">2022-04-09T06:45:00Z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